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532" w:rsidRPr="00246532" w:rsidRDefault="00246532" w:rsidP="00DA7780">
      <w:pPr>
        <w:widowControl w:val="0"/>
        <w:autoSpaceDE w:val="0"/>
        <w:spacing w:before="40" w:after="0" w:line="276" w:lineRule="auto"/>
        <w:ind w:left="1134" w:right="1134" w:firstLine="70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465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 xml:space="preserve">Анкета </w:t>
      </w:r>
      <w:r w:rsidRPr="0024653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участника</w:t>
      </w:r>
    </w:p>
    <w:p w:rsidR="00246532" w:rsidRDefault="00246532" w:rsidP="00DA7780">
      <w:pPr>
        <w:widowControl w:val="0"/>
        <w:autoSpaceDE w:val="0"/>
        <w:spacing w:before="40" w:after="0" w:line="276" w:lineRule="auto"/>
        <w:ind w:right="113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4653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Всероссийского заочного конкурса методических разработок</w:t>
      </w:r>
    </w:p>
    <w:p w:rsidR="00D52966" w:rsidRPr="00246532" w:rsidRDefault="00D52966" w:rsidP="00D52966">
      <w:pPr>
        <w:widowControl w:val="0"/>
        <w:autoSpaceDE w:val="0"/>
        <w:spacing w:before="40" w:after="0" w:line="276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4653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«Мастерская учителя-художника»</w:t>
      </w:r>
    </w:p>
    <w:tbl>
      <w:tblPr>
        <w:tblStyle w:val="1"/>
        <w:tblpPr w:leftFromText="180" w:rightFromText="180" w:vertAnchor="text" w:horzAnchor="margin" w:tblpY="318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DA7780" w:rsidRPr="00246532" w:rsidTr="00D52966">
        <w:tc>
          <w:tcPr>
            <w:tcW w:w="4106" w:type="dxa"/>
          </w:tcPr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Фамилия</w:t>
            </w:r>
          </w:p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Лезина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Имя</w:t>
            </w:r>
          </w:p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Екатерина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Отчество</w:t>
            </w:r>
          </w:p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Алексеевна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рождения (</w:t>
            </w:r>
            <w:proofErr w:type="spellStart"/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дд.мм.гггг</w:t>
            </w:r>
            <w:proofErr w:type="spellEnd"/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5239" w:type="dxa"/>
          </w:tcPr>
          <w:p w:rsidR="00DA7780" w:rsidRPr="00246532" w:rsidRDefault="00D52966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DA77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1.05.1968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Номер телефона</w:t>
            </w:r>
          </w:p>
        </w:tc>
        <w:tc>
          <w:tcPr>
            <w:tcW w:w="5239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(905)704-65-72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E-mail</w:t>
            </w:r>
          </w:p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Lezina.katyusha@mail.ru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Почтовый адрес (с индексом) для отправки наградного пакета</w:t>
            </w:r>
          </w:p>
        </w:tc>
        <w:tc>
          <w:tcPr>
            <w:tcW w:w="5239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117463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Москва,Голубинская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улица, дом 29 кор1 кв338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</w:t>
            </w:r>
            <w:r w:rsid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работы (полное </w:t>
            </w:r>
            <w:proofErr w:type="gramStart"/>
            <w:r w:rsid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 по</w:t>
            </w:r>
            <w:proofErr w:type="gramEnd"/>
            <w:r w:rsid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уставу)</w:t>
            </w:r>
          </w:p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246532" w:rsidRDefault="00DA7780" w:rsidP="00D52966">
            <w:pPr>
              <w:spacing w:before="40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бюджетное общеобразовательное учреждение города Москвы «Школа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proofErr w:type="gramStart"/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1561»</w:t>
            </w:r>
            <w:r w:rsidR="00D52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D52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Школа № 1561)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Должность</w:t>
            </w:r>
          </w:p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Изобразительного искусства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D52966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ФИО руководителя образовательной организации</w:t>
            </w:r>
          </w:p>
        </w:tc>
        <w:tc>
          <w:tcPr>
            <w:tcW w:w="5239" w:type="dxa"/>
          </w:tcPr>
          <w:p w:rsidR="00DA7780" w:rsidRPr="00D52966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Пазынин</w:t>
            </w:r>
            <w:proofErr w:type="spellEnd"/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Валерий Вячеславович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D52966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</w:t>
            </w: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mail</w:t>
            </w: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образовательной организации</w:t>
            </w:r>
          </w:p>
        </w:tc>
        <w:tc>
          <w:tcPr>
            <w:tcW w:w="5239" w:type="dxa"/>
          </w:tcPr>
          <w:p w:rsidR="00DA7780" w:rsidRPr="00D52966" w:rsidRDefault="00C73CEE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8" w:history="1">
              <w:r w:rsidR="00DA7780" w:rsidRPr="00D5296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1561@</w:t>
              </w:r>
              <w:proofErr w:type="spellStart"/>
              <w:r w:rsidR="00DA7780" w:rsidRPr="00D5296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edu</w:t>
              </w:r>
              <w:proofErr w:type="spellEnd"/>
              <w:r w:rsidR="00DA7780" w:rsidRPr="00D5296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DA7780" w:rsidRPr="00D5296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mos</w:t>
              </w:r>
              <w:proofErr w:type="spellEnd"/>
              <w:r w:rsidR="00DA7780" w:rsidRPr="00D5296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DA7780" w:rsidRPr="00D5296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DA7780" w:rsidRPr="00246532" w:rsidTr="00D52966">
        <w:tc>
          <w:tcPr>
            <w:tcW w:w="4106" w:type="dxa"/>
          </w:tcPr>
          <w:p w:rsidR="00DA7780" w:rsidRPr="00D52966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Номинация </w:t>
            </w:r>
          </w:p>
          <w:p w:rsidR="00DA7780" w:rsidRPr="00D52966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D52966" w:rsidRDefault="00DA7780" w:rsidP="00D52966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«Методическая разработка урока»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D52966" w:rsidRDefault="00DA7780" w:rsidP="00DA7780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296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Название работы</w:t>
            </w:r>
          </w:p>
          <w:p w:rsidR="00DA7780" w:rsidRPr="00D52966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D52966" w:rsidRDefault="00DA7780" w:rsidP="00DA7780">
            <w:pPr>
              <w:widowControl w:val="0"/>
              <w:autoSpaceDE w:val="0"/>
              <w:spacing w:before="40" w:line="276" w:lineRule="auto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29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«Витраж. Витражная живопись»</w:t>
            </w:r>
          </w:p>
        </w:tc>
      </w:tr>
      <w:tr w:rsidR="00DA7780" w:rsidRPr="00246532" w:rsidTr="00D52966">
        <w:tc>
          <w:tcPr>
            <w:tcW w:w="4106" w:type="dxa"/>
          </w:tcPr>
          <w:p w:rsidR="00DA7780" w:rsidRPr="00246532" w:rsidRDefault="00DA7780" w:rsidP="00D52966">
            <w:pPr>
              <w:widowControl w:val="0"/>
              <w:autoSpaceDE w:val="0"/>
              <w:spacing w:before="40" w:line="276" w:lineRule="auto"/>
              <w:ind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65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заполнения</w:t>
            </w:r>
          </w:p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39" w:type="dxa"/>
          </w:tcPr>
          <w:p w:rsidR="00DA7780" w:rsidRPr="00246532" w:rsidRDefault="00DA7780" w:rsidP="00DA7780">
            <w:pPr>
              <w:widowControl w:val="0"/>
              <w:autoSpaceDE w:val="0"/>
              <w:spacing w:before="40" w:line="276" w:lineRule="auto"/>
              <w:ind w:left="1134"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11.10.2018</w:t>
            </w:r>
          </w:p>
        </w:tc>
      </w:tr>
    </w:tbl>
    <w:p w:rsidR="00246532" w:rsidRPr="00246532" w:rsidRDefault="00246532" w:rsidP="00DA7780">
      <w:pPr>
        <w:widowControl w:val="0"/>
        <w:shd w:val="clear" w:color="auto" w:fill="FFFFFF"/>
        <w:autoSpaceDE w:val="0"/>
        <w:spacing w:before="40" w:after="0" w:line="276" w:lineRule="auto"/>
        <w:ind w:left="1134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46532" w:rsidRPr="00246532" w:rsidRDefault="00246532" w:rsidP="00DA7780">
      <w:pPr>
        <w:widowControl w:val="0"/>
        <w:shd w:val="clear" w:color="auto" w:fill="FFFFFF"/>
        <w:autoSpaceDE w:val="0"/>
        <w:spacing w:before="40" w:after="0" w:line="276" w:lineRule="auto"/>
        <w:ind w:left="1134" w:right="113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46532" w:rsidRPr="00246532" w:rsidRDefault="00246532" w:rsidP="00DA7780">
      <w:pPr>
        <w:widowControl w:val="0"/>
        <w:shd w:val="clear" w:color="auto" w:fill="FFFFFF"/>
        <w:autoSpaceDE w:val="0"/>
        <w:spacing w:before="40" w:after="0" w:line="276" w:lineRule="auto"/>
        <w:ind w:left="1134" w:right="113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465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FA913" wp14:editId="6C960BC0">
                <wp:simplePos x="0" y="0"/>
                <wp:positionH relativeFrom="column">
                  <wp:posOffset>-57785</wp:posOffset>
                </wp:positionH>
                <wp:positionV relativeFrom="paragraph">
                  <wp:posOffset>93345</wp:posOffset>
                </wp:positionV>
                <wp:extent cx="1177925" cy="425450"/>
                <wp:effectExtent l="0" t="0" r="22225" b="12700"/>
                <wp:wrapTight wrapText="bothSides">
                  <wp:wrapPolygon edited="0">
                    <wp:start x="0" y="0"/>
                    <wp:lineTo x="0" y="21278"/>
                    <wp:lineTo x="21658" y="21278"/>
                    <wp:lineTo x="21658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532" w:rsidRPr="00FE0D84" w:rsidRDefault="00FE674D" w:rsidP="00246532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FA9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5pt;margin-top:7.35pt;width:92.75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">
                <v:textbox>
                  <w:txbxContent>
                    <w:p w:rsidR="00246532" w:rsidRPr="00FE0D84" w:rsidRDefault="00FE674D" w:rsidP="00246532">
                      <w:r>
                        <w:t>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46532" w:rsidRPr="00246532" w:rsidRDefault="00246532" w:rsidP="00DA7780">
      <w:pPr>
        <w:widowControl w:val="0"/>
        <w:autoSpaceDE w:val="0"/>
        <w:spacing w:before="40" w:after="0" w:line="276" w:lineRule="auto"/>
        <w:ind w:left="1134" w:right="113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46532">
        <w:rPr>
          <w:rFonts w:ascii="Times New Roman" w:eastAsia="Times New Roman" w:hAnsi="Times New Roman" w:cs="Times New Roman"/>
          <w:sz w:val="28"/>
          <w:szCs w:val="28"/>
          <w:lang w:eastAsia="ar-SA"/>
        </w:rPr>
        <w:t>Я даю согласие на обработку персональных данных</w:t>
      </w:r>
    </w:p>
    <w:p w:rsidR="004075B4" w:rsidRDefault="004075B4" w:rsidP="00DA7780">
      <w:pPr>
        <w:spacing w:before="40" w:after="100" w:afterAutospacing="1" w:line="360" w:lineRule="auto"/>
        <w:ind w:left="1134" w:right="113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9FC" w:rsidRPr="003C7623" w:rsidRDefault="004075B4" w:rsidP="00520163">
      <w:pPr>
        <w:spacing w:before="40" w:after="100" w:afterAutospacing="1" w:line="240" w:lineRule="auto"/>
        <w:ind w:left="-113" w:right="340"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Методическая разработка</w:t>
      </w:r>
      <w:r w:rsidR="004109FC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урока по изобра</w:t>
      </w:r>
      <w:r w:rsidR="0053142C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зительному искусству </w:t>
      </w:r>
      <w:r w:rsidR="004109FC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тему «</w:t>
      </w:r>
      <w:r w:rsidR="008A7C0B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Витраж.</w:t>
      </w:r>
      <w:r w:rsidR="004A45B3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109FC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Витражная живопись»</w:t>
      </w:r>
    </w:p>
    <w:p w:rsidR="004109FC" w:rsidRPr="003C7623" w:rsidRDefault="00125712" w:rsidP="00520163">
      <w:pPr>
        <w:spacing w:before="40" w:after="100" w:afterAutospacing="1" w:line="240" w:lineRule="auto"/>
        <w:ind w:left="-113"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Лезина</w:t>
      </w:r>
      <w:proofErr w:type="spellEnd"/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Алексеевна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ИЗО</w:t>
      </w:r>
      <w:r w:rsidR="0053142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Школа №1561 Москва</w:t>
      </w:r>
    </w:p>
    <w:p w:rsidR="001344B5" w:rsidRPr="003C7623" w:rsidRDefault="001344B5" w:rsidP="00520163">
      <w:pPr>
        <w:spacing w:before="40" w:after="100" w:afterAutospacing="1" w:line="240" w:lineRule="auto"/>
        <w:ind w:left="-113" w:right="3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урок.</w:t>
      </w:r>
    </w:p>
    <w:p w:rsidR="004109FC" w:rsidRPr="003C7623" w:rsidRDefault="004109FC" w:rsidP="00520163">
      <w:pPr>
        <w:spacing w:before="40" w:after="100" w:afterAutospacing="1" w:line="240" w:lineRule="auto"/>
        <w:ind w:left="-113"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урока: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искусством витража (витражная живопись)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9FC" w:rsidRDefault="00E13480" w:rsidP="00520163">
      <w:pPr>
        <w:spacing w:before="40" w:after="100" w:afterAutospacing="1" w:line="240" w:lineRule="auto"/>
        <w:ind w:left="-113"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6F3ADD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  <w:r w:rsidR="004109FC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урока:</w:t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9FC" w:rsidRPr="003C76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Образовательная: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обучить конкретным трудовым навыкам при работе витражными красками;</w:t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9FC" w:rsidRPr="003C76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Воспитательная</w:t>
      </w:r>
      <w:r w:rsidR="004109FC" w:rsidRPr="003C7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интерес к декоративно-прикладному ис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кусству;</w:t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9FC" w:rsidRPr="003C76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Развивающие:</w:t>
      </w:r>
      <w:r w:rsidR="00097380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художественного вкуса, фантазии, изобретательности, пространственного воображения, дизайнерских способностей,</w:t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композиционных и графических навыков, </w:t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образное мышление, развитие творческих способностей, </w:t>
      </w:r>
      <w:r w:rsidR="003446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работать с материалами для росписи по стеклу</w:t>
      </w:r>
    </w:p>
    <w:p w:rsidR="00632A8D" w:rsidRPr="003C7623" w:rsidRDefault="00632A8D" w:rsidP="00520163">
      <w:pPr>
        <w:spacing w:before="40" w:after="100" w:afterAutospacing="1" w:line="240" w:lineRule="auto"/>
        <w:ind w:left="-113"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EA4" w:rsidRP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своими руками п</w:t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редметов</w:t>
      </w:r>
      <w:r w:rsidR="000D2EA4" w:rsidRP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помогает ребёнку познать окружающий мир; приучает внимательно наблюдать и анализировать форму предметов; развивает зрительную память и способствует развитию образного мышления. Сотворчество педагога и детей способствует заинтересованности их художественно-творческой деятельностью, проявлению самостоятельности, активности.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</w:t>
      </w:r>
      <w:r w:rsidRPr="00632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художественного вкуса, художественных способностей и склонностей к различным видам искусства, творческого подхода, эмоционального восприятия, подготовки личности к постижен</w:t>
      </w:r>
      <w:r w:rsidR="000D2EA4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великого мира искусства.</w:t>
      </w:r>
    </w:p>
    <w:p w:rsidR="00336D92" w:rsidRPr="003C7623" w:rsidRDefault="00336D92" w:rsidP="00520163">
      <w:pPr>
        <w:pStyle w:val="a4"/>
        <w:shd w:val="clear" w:color="auto" w:fill="FFFFFF" w:themeFill="background1"/>
        <w:spacing w:before="40" w:beforeAutospacing="0"/>
        <w:ind w:left="-113" w:right="141"/>
        <w:jc w:val="both"/>
        <w:rPr>
          <w:color w:val="050505"/>
          <w:sz w:val="28"/>
          <w:szCs w:val="28"/>
        </w:rPr>
      </w:pPr>
      <w:r w:rsidRPr="003C7623">
        <w:rPr>
          <w:b/>
          <w:sz w:val="28"/>
          <w:szCs w:val="28"/>
        </w:rPr>
        <w:t>Прогнозируемый результат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результаты: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ценностно-эстетической сфере </w:t>
      </w: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художественный вкус и способность к эстетической оценке произведений искусства, нравственной оценке своих и чужих поступков, явлений окружающей жизни.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познавательной сфере</w:t>
      </w: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способность к художественному познанию мира; умение применять полученные знания в собственной художественно-творческой деятельности.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трудовой сфере</w:t>
      </w: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навыки использования различных художественных материалов для работы; стремление использовать художественные умения для создания работы имитирующей витраж.</w:t>
      </w:r>
    </w:p>
    <w:p w:rsidR="0034465E" w:rsidRDefault="0034465E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3C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Метапредметные</w:t>
      </w:r>
      <w:proofErr w:type="spellEnd"/>
      <w:r w:rsidRPr="003C76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результаты: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умение видеть и воспринимать проявления художественной культуры в окружающей жизни; 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желание общаться с искусством, участвовать в обсуждении содержания выразительных средств, произведений искусства;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активное использование языка изобразительного искусства и различных художественных материалов; 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обогащение ключевых компетенци</w:t>
      </w:r>
      <w:r w:rsidR="0052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(коммуникативных, </w:t>
      </w:r>
      <w:proofErr w:type="spellStart"/>
      <w:r w:rsidR="0052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</w:t>
      </w: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proofErr w:type="spellEnd"/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художественно-эстетическим содержанием;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формирование мотивации и умения организовывать самостоятельную деятельность, выбирать средства для реализации художественного замысла при создании своей творческой работы;</w:t>
      </w:r>
    </w:p>
    <w:p w:rsidR="00336D92" w:rsidRPr="003C7623" w:rsidRDefault="00336D92" w:rsidP="00520163">
      <w:pPr>
        <w:shd w:val="clear" w:color="auto" w:fill="FFFFFF" w:themeFill="background1"/>
        <w:spacing w:before="40" w:after="0" w:line="240" w:lineRule="auto"/>
        <w:ind w:left="-113" w:right="14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формирование способности оценивать результаты художественно-творческой деятельности, собственной и одноклассников.</w:t>
      </w:r>
    </w:p>
    <w:p w:rsidR="004109FC" w:rsidRPr="003C7623" w:rsidRDefault="004109FC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работы: рассказ учителя, практическая работа</w:t>
      </w:r>
    </w:p>
    <w:p w:rsidR="005B5D6A" w:rsidRDefault="004109FC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109FC" w:rsidRPr="003C7623" w:rsidRDefault="004109FC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учителя: - </w:t>
      </w:r>
      <w:r w:rsidR="007E14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панель, ноутбук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презентации «Искусство витража», </w:t>
      </w:r>
      <w:r w:rsidR="001344B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выполнения витража</w:t>
      </w:r>
      <w:proofErr w:type="gramStart"/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="001344B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1344B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44B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ряд: музыка Баха.</w:t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готовые образцы витражной росписи, изготовленные руками учителя (учащихся),</w:t>
      </w:r>
    </w:p>
    <w:p w:rsidR="005B5D6A" w:rsidRDefault="006F3ADD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4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4109FC" w:rsidRPr="003C7623" w:rsidRDefault="004109FC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учащихся: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эскизы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фоторамка,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E14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контур по стеклу, ж</w:t>
      </w:r>
      <w:r w:rsidR="00097380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идкое мыло</w:t>
      </w:r>
      <w:r w:rsidR="007E149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салфетки, клеёнка, скотч</w:t>
      </w:r>
    </w:p>
    <w:p w:rsidR="004109FC" w:rsidRPr="003C7623" w:rsidRDefault="004109FC" w:rsidP="00420640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урока</w:t>
      </w:r>
      <w:r w:rsidR="00574072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№1.</w:t>
      </w:r>
    </w:p>
    <w:p w:rsidR="00766497" w:rsidRPr="003C7623" w:rsidRDefault="00766497" w:rsidP="00520163">
      <w:pPr>
        <w:numPr>
          <w:ilvl w:val="0"/>
          <w:numId w:val="1"/>
        </w:numPr>
        <w:spacing w:before="40" w:after="100" w:afterAutospacing="1" w:line="240" w:lineRule="auto"/>
        <w:ind w:left="-113" w:right="14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Организационный момент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66497" w:rsidRPr="003C7623" w:rsidRDefault="00766497" w:rsidP="00520163">
      <w:pPr>
        <w:numPr>
          <w:ilvl w:val="0"/>
          <w:numId w:val="1"/>
        </w:numPr>
        <w:spacing w:before="40" w:after="100" w:afterAutospacing="1" w:line="240" w:lineRule="auto"/>
        <w:ind w:left="-113" w:right="14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Изложение нового материала.</w:t>
      </w:r>
    </w:p>
    <w:p w:rsidR="00766497" w:rsidRPr="003C7623" w:rsidRDefault="00766497" w:rsidP="00520163">
      <w:pPr>
        <w:numPr>
          <w:ilvl w:val="0"/>
          <w:numId w:val="1"/>
        </w:numPr>
        <w:spacing w:before="40" w:after="100" w:afterAutospacing="1" w:line="240" w:lineRule="auto"/>
        <w:ind w:left="-113" w:right="14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Практическая работа.</w:t>
      </w:r>
    </w:p>
    <w:p w:rsidR="00C832FD" w:rsidRPr="003C7623" w:rsidRDefault="00C832FD" w:rsidP="00520163">
      <w:pPr>
        <w:numPr>
          <w:ilvl w:val="0"/>
          <w:numId w:val="1"/>
        </w:numPr>
        <w:spacing w:before="40" w:after="100" w:afterAutospacing="1" w:line="240" w:lineRule="auto"/>
        <w:ind w:left="-113" w:right="14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Физкультминутка.</w:t>
      </w:r>
    </w:p>
    <w:p w:rsidR="00C832FD" w:rsidRPr="003C7623" w:rsidRDefault="00C832FD" w:rsidP="00520163">
      <w:pPr>
        <w:numPr>
          <w:ilvl w:val="0"/>
          <w:numId w:val="1"/>
        </w:numPr>
        <w:spacing w:before="40" w:after="100" w:afterAutospacing="1" w:line="240" w:lineRule="auto"/>
        <w:ind w:left="-113" w:right="14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 урока. Рефлексия.</w:t>
      </w:r>
    </w:p>
    <w:p w:rsidR="00766497" w:rsidRPr="003C7623" w:rsidRDefault="00766497" w:rsidP="00520163">
      <w:pPr>
        <w:spacing w:before="40" w:after="100" w:afterAutospacing="1" w:line="240" w:lineRule="auto"/>
        <w:ind w:left="-113" w:right="141"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6497" w:rsidRPr="003C7623" w:rsidRDefault="00B634C8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 №1.</w:t>
      </w:r>
    </w:p>
    <w:p w:rsidR="004109FC" w:rsidRPr="003C7623" w:rsidRDefault="00766497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4109FC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  <w:r w:rsidR="006F3AD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B5D6A" w:rsidRDefault="004109FC" w:rsidP="00D726A0">
      <w:pPr>
        <w:spacing w:before="40" w:after="100" w:afterAutospacing="1" w:line="240" w:lineRule="auto"/>
        <w:ind w:left="-113" w:right="141" w:firstLine="82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 w:rsidR="006F3AD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рка готовности учащихся к уроку</w:t>
      </w:r>
      <w:r w:rsidR="00125712" w:rsidRPr="003C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6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46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46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46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46C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20640" w:rsidRPr="003C7623" w:rsidRDefault="006F3ADD" w:rsidP="00420640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Сообщение темы урока.</w:t>
      </w:r>
      <w:r w:rsidR="00F54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познакомимся с современным декоративным искусством. Если декоративная работа имеет большие размеры и предназначена для украшения здания, то это произведение относится к монументальному искусству</w:t>
      </w:r>
      <w:r w:rsidR="00D06A68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Монументальные произведения – это живописные произведения большого размера, которые украшают какое-нибудь архитектурное сооружение внутри или снаружи.</w:t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произведения живописи мы относим к </w:t>
      </w:r>
      <w:r w:rsidR="001B7EAA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монументальн</w:t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видам искусства?</w:t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Взгляните на наше окно, вас жд</w:t>
      </w:r>
      <w:r w:rsidR="00D06A68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небольшой сюрприз (поднимаем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штору, на стекле окна закреплены большие листы кальки с нарисованными витражами)</w:t>
      </w:r>
      <w:r w:rsidR="001B7EAA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Видите, какое чудо получилось? Свет прошёл сквозь краски, и они заиграли, загорелись, засветились так сильно, так многоцветно!</w:t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Весело, хорошо, нарядно! </w:t>
      </w:r>
    </w:p>
    <w:p w:rsidR="004109FC" w:rsidRPr="003C7623" w:rsidRDefault="004109FC" w:rsidP="00520163">
      <w:pPr>
        <w:spacing w:before="40" w:after="100" w:afterAutospacing="1" w:line="240" w:lineRule="auto"/>
        <w:ind w:left="-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9FC" w:rsidRPr="003C7623" w:rsidRDefault="004109FC" w:rsidP="00520163">
      <w:pPr>
        <w:numPr>
          <w:ilvl w:val="0"/>
          <w:numId w:val="2"/>
        </w:numPr>
        <w:spacing w:before="40" w:after="100" w:afterAutospacing="1" w:line="240" w:lineRule="auto"/>
        <w:ind w:left="113" w:right="14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Изложение нового материала.</w:t>
      </w:r>
    </w:p>
    <w:p w:rsidR="004109FC" w:rsidRPr="003C7623" w:rsidRDefault="004109FC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презентации. Вступительное слово учителя.</w:t>
      </w:r>
    </w:p>
    <w:p w:rsidR="004109FC" w:rsidRPr="003C7623" w:rsidRDefault="007E1498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мне может ответить, что такое витраж?</w:t>
      </w:r>
    </w:p>
    <w:p w:rsidR="00650D6D" w:rsidRPr="003C7623" w:rsidRDefault="00650D6D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6365" cy="1430947"/>
            <wp:effectExtent l="0" t="0" r="0" b="0"/>
            <wp:docPr id="2" name="Рисунок 2" descr="C:\Users\Ekaterina\Desktop\vitrazh-goticheski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aterina\Desktop\vitrazh-goticheskij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31" cy="14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E14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50" cy="1822450"/>
            <wp:effectExtent l="0" t="0" r="6350" b="6350"/>
            <wp:docPr id="8" name="Рисунок 8" descr="goticheskie-vitrazhi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oticheskie-vitrazhi-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FC" w:rsidRPr="003C7623" w:rsidRDefault="004109FC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Ученики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пытаются дать о</w:t>
      </w:r>
      <w:r w:rsidR="006F3AD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пределение, что же такое витраж.</w:t>
      </w:r>
    </w:p>
    <w:p w:rsidR="00F546C0" w:rsidRPr="003C7623" w:rsidRDefault="00446D05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Витраж – разновидность декоративного искусства, основным материалом является стекло или другой прозрачный материал. Искусство витража существует как само по себе, так и в союзе с архитектурными ансамблями. К витражу можно отнести украшения проемов, окон, стен, отдельных изделий, созданные из стекла или из стекол плафоны, самостоятельные картины и т.д.</w:t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6C0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Витраж выглядит как стеклянная мозаика. Куски цветных стекол крепятся в металлических переплетах специальной сквозной рамы – каркаса, или так называемой арматуры, а иногда скрепляются цементом.</w:t>
      </w:r>
      <w:r w:rsidR="00F546C0" w:rsidRPr="00F546C0">
        <w:t xml:space="preserve"> </w:t>
      </w:r>
      <w:r w:rsidR="00F546C0" w:rsidRPr="00F546C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витражах удивительным образом соединились цвет и черная контурная линия, превратившись в диковинный узор.</w:t>
      </w:r>
    </w:p>
    <w:p w:rsidR="00D210C6" w:rsidRPr="003C7623" w:rsidRDefault="004109FC" w:rsidP="00420640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</w:t>
      </w:r>
      <w:r w:rsidR="001B7EAA" w:rsidRPr="003C762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EAA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витраж – это современный вид искусства или у него есть своя история?</w:t>
      </w:r>
    </w:p>
    <w:p w:rsidR="001B7EAA" w:rsidRPr="003C7623" w:rsidRDefault="00D210C6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sz w:val="28"/>
          <w:szCs w:val="28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о витраж</w:t>
      </w:r>
      <w:r w:rsidR="00650D6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под музыку и показ слайдов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6D05" w:rsidRPr="003C7623" w:rsidRDefault="00446D05" w:rsidP="00D726A0">
      <w:pPr>
        <w:spacing w:before="40" w:after="100" w:afterAutospacing="1" w:line="240" w:lineRule="auto"/>
        <w:ind w:left="113" w:right="141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открыли это чудо цветного стекла давно – давно, в стародавние времена, в стране Египет. Окрашенные стёкла вставляли в окна домов, храмов.</w:t>
      </w:r>
    </w:p>
    <w:p w:rsidR="00446D05" w:rsidRPr="003C7623" w:rsidRDefault="00446D05" w:rsidP="00D726A0">
      <w:pPr>
        <w:spacing w:before="40" w:after="100" w:afterAutospacing="1" w:line="240" w:lineRule="auto"/>
        <w:ind w:left="113" w:right="141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Послушайте, как рассказывал Виктор Гюго о витраже: «... Собор Парижской богоматери является примечательным образцом подобной разновидности. Каждая сторона, каждый камень почтенного памятника – это не только страница истории Франции, но и история науки и искусства... Внутри собора было уже пусто и сумрачно. Боковые приделы заволокло тьмой, а лампады мерцали, как звезды, так глубок был мрак, окутывающий своды, лишь большая розетка фасада, разноцветные стекла которой купались в закатном луче, переливались во мраке, словно груда алмазов, отбрасывая свой спектр на другой конец неба».</w:t>
      </w:r>
    </w:p>
    <w:p w:rsidR="001F6201" w:rsidRPr="003C7623" w:rsidRDefault="001F6201" w:rsidP="00D726A0">
      <w:pPr>
        <w:spacing w:before="40" w:after="100" w:afterAutospacing="1" w:line="240" w:lineRule="auto"/>
        <w:ind w:left="113" w:right="141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витража являются отдельные элементы, выполненные из стекла или некоторых пород природного камня разного цвета спаянные между собой. Наиболее часто этот вид искусства применялся именно для украшения соборов и храмов заполняя их оконные ниши. Искусно выполненные пейзажи, сюжеты и лики святых, освещенные лучами солнца, одна из главных особенностей витража. Его красота и самобытность быстро приковала к себе внимание людей и сделало это декоративное искусство очень популярным еще в начале 12 века.   Немалое распространение витраж имел в России. Данное искусство стало настолько известно и привлекательно, что уже к началу 19 века, было изобретено немало способов имитировать оригинальные витражи. Прорыв в витражном производстве осуществил русский художник Сверчков В.Д., мастерская которого находилась за границей. Очень скоро именно его витражи украшали одни из самых знатных домов Петербурга. </w:t>
      </w:r>
    </w:p>
    <w:p w:rsidR="00E13480" w:rsidRPr="003C7623" w:rsidRDefault="001F6201" w:rsidP="00D726A0">
      <w:pPr>
        <w:spacing w:before="40" w:after="100" w:afterAutospacing="1" w:line="240" w:lineRule="auto"/>
        <w:ind w:left="113" w:right="141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своей уникальности, витражи стали по-настоящему популярны в наше время.  Сегодня это искусство уже не просто отголоски Готического стиля Европы, это элемент современного искусства, который может быть вписан в любой стиль, от богатого барокко до смелого модерна и стиля хай-тек. Ко всему прочему, витраж стал использоваться не только в качестве использования оконных проемов, теперь их можно встретить как декоративное дополнение дверей, мебели, фоторамок и дизайнерских картин, панно, дополняющих общую стилист</w:t>
      </w:r>
      <w:r w:rsidR="006D6924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ику того или иного помещения. Ис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 из этого, можно сказать,</w:t>
      </w:r>
      <w:r w:rsidR="00D210C6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если еще не нашли себе занятие п</w:t>
      </w:r>
      <w:r w:rsidR="00D210C6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душе, то витражное искусство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восполнить данный пробел</w:t>
      </w:r>
      <w:r w:rsidR="006D6924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0C6" w:rsidRPr="003C7623" w:rsidRDefault="006050EF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pt;height:166pt">
            <v:imagedata r:id="rId11" o:title="izgotovlenie-vitrazhey-ART-PODION--5d4f-1399398182937500-11-big"/>
          </v:shape>
        </w:pict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176.5pt;height:146.5pt">
            <v:imagedata r:id="rId12" o:title="Foto-30-Vitrazh-Tiffani-svoimi-rukami-768x604"/>
          </v:shape>
        </w:pict>
      </w:r>
    </w:p>
    <w:p w:rsidR="00D210C6" w:rsidRPr="003C7623" w:rsidRDefault="00D210C6" w:rsidP="00520163">
      <w:pPr>
        <w:spacing w:before="40" w:after="100" w:afterAutospacing="1" w:line="240" w:lineRule="auto"/>
        <w:ind w:left="113"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Вопросы учащимся</w:t>
      </w:r>
      <w:r w:rsidR="00574072"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B7DD5" w:rsidRDefault="00D210C6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витражи окружают нас в нашей повседневной жизни.</w:t>
      </w:r>
    </w:p>
    <w:p w:rsidR="007D313F" w:rsidRPr="005B7DD5" w:rsidRDefault="005B7DD5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10C6" w:rsidRPr="005B7D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примеры вы можете привести?</w:t>
      </w:r>
      <w:r w:rsidR="001A5F89" w:rsidRPr="005B7D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A5F89" w:rsidRPr="007D313F" w:rsidRDefault="007D313F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Примерные ответы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учеников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A5F89" w:rsidRPr="007D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A5F89" w:rsidRPr="007D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A5F89" w:rsidRPr="007D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A5F89" w:rsidRDefault="00D210C6" w:rsidP="00520163">
      <w:pPr>
        <w:pStyle w:val="a3"/>
        <w:numPr>
          <w:ilvl w:val="0"/>
          <w:numId w:val="8"/>
        </w:numPr>
        <w:spacing w:before="40" w:after="100" w:afterAutospacing="1" w:line="240" w:lineRule="auto"/>
        <w:ind w:left="113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Предметы быта - настольные лампы, экраны для </w:t>
      </w:r>
      <w:r w:rsid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каминов, подсвечник</w:t>
      </w:r>
    </w:p>
    <w:p w:rsidR="001A5F89" w:rsidRPr="001A5F89" w:rsidRDefault="00D210C6" w:rsidP="00520163">
      <w:pPr>
        <w:pStyle w:val="a3"/>
        <w:numPr>
          <w:ilvl w:val="0"/>
          <w:numId w:val="8"/>
        </w:numPr>
        <w:spacing w:before="40" w:after="100" w:afterAutospacing="1" w:line="240" w:lineRule="auto"/>
        <w:ind w:left="113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с цветными стёклами между комнатами в некоторых квартирах.</w:t>
      </w:r>
    </w:p>
    <w:p w:rsidR="001A5F89" w:rsidRDefault="00D210C6" w:rsidP="00520163">
      <w:pPr>
        <w:pStyle w:val="a3"/>
        <w:numPr>
          <w:ilvl w:val="0"/>
          <w:numId w:val="8"/>
        </w:numPr>
        <w:spacing w:before="40" w:after="100" w:afterAutospacing="1" w:line="240" w:lineRule="auto"/>
        <w:ind w:left="113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Витрины магазинов с узором из цветных стёкол.</w:t>
      </w:r>
      <w:r w:rsid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34761" w:rsidRDefault="00D210C6" w:rsidP="00520163">
      <w:pPr>
        <w:pStyle w:val="a3"/>
        <w:numPr>
          <w:ilvl w:val="0"/>
          <w:numId w:val="8"/>
        </w:numPr>
        <w:spacing w:before="40" w:after="100" w:afterAutospacing="1" w:line="240" w:lineRule="auto"/>
        <w:ind w:left="113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панно с подсветом в кафе, клубах, театрах, в парках</w:t>
      </w:r>
    </w:p>
    <w:p w:rsidR="001A5F89" w:rsidRPr="001A5F89" w:rsidRDefault="001A5F89" w:rsidP="00520163">
      <w:pPr>
        <w:pStyle w:val="a3"/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13F" w:rsidRPr="005B7DD5" w:rsidRDefault="001A5F89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D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7DD5" w:rsidRPr="005B7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761" w:rsidRPr="005B7DD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мне скажет, зачем нужен витраж?</w:t>
      </w:r>
      <w:r w:rsidR="007E1498" w:rsidRPr="005B7D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A5F89" w:rsidRPr="007D313F" w:rsidRDefault="007D313F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Примерные ответы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учеников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E1498" w:rsidRPr="007D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1498" w:rsidRPr="007D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1498" w:rsidRPr="007D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E1498" w:rsidRPr="007D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A5F89" w:rsidRPr="001A5F89" w:rsidRDefault="00134761" w:rsidP="00520163">
      <w:pPr>
        <w:pStyle w:val="a3"/>
        <w:numPr>
          <w:ilvl w:val="0"/>
          <w:numId w:val="8"/>
        </w:numPr>
        <w:spacing w:before="40" w:after="100" w:afterAutospacing="1" w:line="240" w:lineRule="auto"/>
        <w:ind w:left="113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украшение и художественное яркое решение для любого интерьера</w:t>
      </w:r>
    </w:p>
    <w:p w:rsidR="001A5F89" w:rsidRDefault="007E1498" w:rsidP="00520163">
      <w:pPr>
        <w:pStyle w:val="a3"/>
        <w:numPr>
          <w:ilvl w:val="0"/>
          <w:numId w:val="8"/>
        </w:numPr>
        <w:spacing w:before="40" w:after="100" w:afterAutospacing="1" w:line="240" w:lineRule="auto"/>
        <w:ind w:left="113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134761"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оригинальный заменитель стекла </w:t>
      </w: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F1CF1" w:rsidRPr="001A5F89" w:rsidRDefault="005B7DD5" w:rsidP="00520163">
      <w:pPr>
        <w:pStyle w:val="a3"/>
        <w:numPr>
          <w:ilvl w:val="0"/>
          <w:numId w:val="8"/>
        </w:numPr>
        <w:spacing w:before="40" w:after="100" w:afterAutospacing="1" w:line="240" w:lineRule="auto"/>
        <w:ind w:left="113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498"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34761" w:rsidRPr="001A5F8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дновременно возможность, не упускать солнечного света, оставаясь спрятанным от чужого внимания.</w:t>
      </w:r>
    </w:p>
    <w:p w:rsidR="007E1498" w:rsidRDefault="007E1498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924" w:rsidRPr="003C7623" w:rsidRDefault="007E1498" w:rsidP="00520163">
      <w:pPr>
        <w:spacing w:before="40" w:after="100" w:afterAutospacing="1" w:line="240" w:lineRule="auto"/>
        <w:ind w:left="113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850" cy="1931683"/>
            <wp:effectExtent l="0" t="0" r="0" b="0"/>
            <wp:docPr id="10" name="Рисунок 10" descr="rospis_po_steklu_vitrazhnymi_kraskami_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spis_po_steklu_vitrazhnymi_kraskami_0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3" cy="19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050E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style="width:103.5pt;height:149.5pt">
            <v:imagedata r:id="rId14" o:title="Vitraghi_57"/>
          </v:shape>
        </w:pict>
      </w:r>
    </w:p>
    <w:p w:rsidR="004109FC" w:rsidRPr="003C7623" w:rsidRDefault="00E86F8F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D210C6"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Практическая работа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BE7858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кто мне скажет, на чем можно рисовать? На наших уроках мы рисуем на бумаге, а на чем еще можно?</w:t>
      </w:r>
    </w:p>
    <w:p w:rsidR="004109FC" w:rsidRPr="007D313F" w:rsidRDefault="007D313F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Примерные ответы учеников</w:t>
      </w:r>
      <w:r w:rsidR="004109FC" w:rsidRPr="007D313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4109FC" w:rsidRPr="003C7623" w:rsidRDefault="004109FC" w:rsidP="00520163">
      <w:pPr>
        <w:numPr>
          <w:ilvl w:val="0"/>
          <w:numId w:val="3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дереве</w:t>
      </w:r>
    </w:p>
    <w:p w:rsidR="004109FC" w:rsidRPr="003C7623" w:rsidRDefault="004109FC" w:rsidP="00520163">
      <w:pPr>
        <w:numPr>
          <w:ilvl w:val="0"/>
          <w:numId w:val="3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бумаге</w:t>
      </w:r>
    </w:p>
    <w:p w:rsidR="004109FC" w:rsidRPr="003C7623" w:rsidRDefault="004109FC" w:rsidP="00520163">
      <w:pPr>
        <w:numPr>
          <w:ilvl w:val="0"/>
          <w:numId w:val="3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ткани</w:t>
      </w:r>
    </w:p>
    <w:p w:rsidR="004109FC" w:rsidRPr="003C7623" w:rsidRDefault="004109FC" w:rsidP="00520163">
      <w:pPr>
        <w:numPr>
          <w:ilvl w:val="0"/>
          <w:numId w:val="3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стекле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мы можем рисовать на дереве, на ткани, на стекле. А вы знаете, как рисовать на стекле?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Примерные ответы</w:t>
      </w:r>
      <w:r w:rsidR="007D31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учеников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109FC" w:rsidRPr="003C7623" w:rsidRDefault="004109FC" w:rsidP="00520163">
      <w:pPr>
        <w:numPr>
          <w:ilvl w:val="0"/>
          <w:numId w:val="4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рисовать гуашью на стекле</w:t>
      </w:r>
    </w:p>
    <w:p w:rsidR="004109FC" w:rsidRPr="003C7623" w:rsidRDefault="004109FC" w:rsidP="00520163">
      <w:pPr>
        <w:numPr>
          <w:ilvl w:val="0"/>
          <w:numId w:val="4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Специальными красками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Современная технология изготовления витража состоит из трех этапов: </w:t>
      </w:r>
    </w:p>
    <w:p w:rsidR="004109FC" w:rsidRPr="003C7623" w:rsidRDefault="004109FC" w:rsidP="00520163">
      <w:pPr>
        <w:numPr>
          <w:ilvl w:val="0"/>
          <w:numId w:val="5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эскиза;</w:t>
      </w:r>
    </w:p>
    <w:p w:rsidR="004109FC" w:rsidRPr="003C7623" w:rsidRDefault="004109FC" w:rsidP="00520163">
      <w:pPr>
        <w:numPr>
          <w:ilvl w:val="0"/>
          <w:numId w:val="5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 цветного стекла;</w:t>
      </w:r>
    </w:p>
    <w:p w:rsidR="004109FC" w:rsidRPr="003C7623" w:rsidRDefault="004109FC" w:rsidP="00520163">
      <w:pPr>
        <w:numPr>
          <w:ilvl w:val="0"/>
          <w:numId w:val="5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окантовка свинцом и пайка.</w:t>
      </w:r>
    </w:p>
    <w:p w:rsidR="004109FC" w:rsidRPr="000810C7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394C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уроке я хочу познакомить вас с одной из техник выполнения Витража, а точнее «Витражная живопись». </w:t>
      </w:r>
    </w:p>
    <w:p w:rsidR="004109FC" w:rsidRPr="003C7623" w:rsidRDefault="004109FC" w:rsidP="00D726A0">
      <w:pPr>
        <w:spacing w:before="40" w:after="100" w:afterAutospacing="1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две принципиально различные техники живописи на стекле: так называемая 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“теплая” или “обожженная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и, соответственно, </w:t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“холодная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”. </w:t>
      </w:r>
    </w:p>
    <w:p w:rsidR="008B2092" w:rsidRDefault="004109FC" w:rsidP="00D726A0">
      <w:pPr>
        <w:spacing w:before="40" w:after="100" w:afterAutospacing="1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первой </w:t>
      </w: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“теплой”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витражной живописи принадлежит классическая средневековая витражная живопись. Ко второй относятся виды живописи, в которых стекло просто расписывают красителями, не подвергая его ни до, ни после этого термической обработке. </w:t>
      </w:r>
      <w:r w:rsidR="00BE7858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“Холодная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” витражную живопись</w:t>
      </w:r>
      <w:r w:rsidR="001252A0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-э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живопись “на стекле” (“с лицевой стороны стекла”) краски наносятся классическим способом</w:t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2A0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живописи «</w:t>
      </w:r>
      <w:r w:rsidR="001252A0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стекле» пишут от переднего плана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сначала ярчайшие света и глубокие тени, потом средние тона. Перекрывание локальных тонов завершает работу.</w:t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1F5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попробуем создать свой витраж, используя специальные краски по стеклу и стекло. Витраж мы сделаем из обычной</w:t>
      </w:r>
      <w:r w:rsidR="008B209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фоторамки. Расписав стекло и вставив его в рамку, вы получите картину в витражном стиле. Создание настоящего витража - очень трудоемкий процесс, а с помощью красок по стеклу </w:t>
      </w:r>
      <w:r w:rsidR="008B209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за несколько часов создадите вещь, которая никого не оставит равнодушным;</w:t>
      </w:r>
    </w:p>
    <w:p w:rsidR="00CE1D9A" w:rsidRPr="003C7623" w:rsidRDefault="00CE1D9A" w:rsidP="00D726A0">
      <w:pPr>
        <w:spacing w:before="40" w:after="100" w:afterAutospacing="1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 Видео Мастер-класс по работе с витражными красками -</w:t>
      </w:r>
      <w:r w:rsidRPr="00CE1D9A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https://youtu.be/aFyxBMrTX24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Последовательность</w:t>
      </w:r>
      <w:r w:rsidR="004A09E4" w:rsidRPr="003C76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практической</w:t>
      </w:r>
      <w:r w:rsidR="0038681A" w:rsidRPr="003C76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работы</w:t>
      </w:r>
    </w:p>
    <w:p w:rsidR="00E25AA0" w:rsidRPr="003C7623" w:rsidRDefault="004A09E4" w:rsidP="00D726A0">
      <w:pPr>
        <w:spacing w:before="40" w:after="100" w:afterAutospacing="1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Стекло обезжириваем (с п</w:t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омощью спиртосодержащей салфетки</w:t>
      </w:r>
      <w:r w:rsidR="00AE287F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жидким мылом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15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края проклеиваем </w:t>
      </w:r>
      <w:proofErr w:type="gramStart"/>
      <w:r w:rsidR="00A15A9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скотчем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2.Готовый эскиз подкладываем под стекло (делаем это аккуратно, что бы ни порезаться);</w:t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4C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726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Обводим контуром</w:t>
      </w:r>
      <w:r w:rsidR="00AE287F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 на стекло</w:t>
      </w:r>
      <w:r w:rsidR="004109FC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25AA0" w:rsidRPr="003C7623" w:rsidRDefault="00C73CEE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style="width:99pt;height:102pt">
            <v:imagedata r:id="rId15" o:title="9d1b02edd7738c33b57540be5eee69be"/>
          </v:shape>
        </w:pict>
      </w:r>
      <w:r w:rsidR="00E25AA0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F02BE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75" style="width:148pt;height:120pt">
            <v:imagedata r:id="rId16" o:title="matek_kontur_vitrazh"/>
          </v:shape>
        </w:pic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Обводим аккуратно, стараемся руку держать жестче, чтобы она не дрожала, чтобы л</w:t>
      </w:r>
      <w:r w:rsidR="00A15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иния была ровной и сплошной. </w:t>
      </w:r>
    </w:p>
    <w:p w:rsidR="001D3374" w:rsidRPr="003C7623" w:rsidRDefault="00C73CEE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style="width:207.5pt;height:156pt">
            <v:imagedata r:id="rId17" o:title="glass000-500x375"/>
          </v:shape>
        </w:pict>
      </w:r>
      <w:r w:rsidR="001D3374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style="width:204.5pt;height:153pt">
            <v:imagedata r:id="rId18" o:title="592958-8843"/>
          </v:shape>
        </w:pict>
      </w:r>
    </w:p>
    <w:p w:rsidR="00DB4BF7" w:rsidRPr="003C7623" w:rsidRDefault="00DB4BF7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подождать, пока контур высохнет мы не будем терять время зря, а немного отдохнем.</w:t>
      </w:r>
    </w:p>
    <w:p w:rsidR="00DB4BF7" w:rsidRPr="003C7623" w:rsidRDefault="001115BF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DB4BF7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Физкультминутка</w:t>
      </w:r>
    </w:p>
    <w:p w:rsidR="00DB4BF7" w:rsidRPr="003C7623" w:rsidRDefault="00DB4BF7" w:rsidP="00520163">
      <w:pPr>
        <w:numPr>
          <w:ilvl w:val="0"/>
          <w:numId w:val="6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зажмурить глаза (считать до 3), открыть, посмотреть вдаль (считать до 5). Повторить 4-5 раз;</w:t>
      </w:r>
    </w:p>
    <w:p w:rsidR="00DB4BF7" w:rsidRPr="003C7623" w:rsidRDefault="00DB4BF7" w:rsidP="00520163">
      <w:pPr>
        <w:numPr>
          <w:ilvl w:val="0"/>
          <w:numId w:val="6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поморгать, закрыть глаза и посидеть спокойно, медленно считая до 5. Повторить 4-5 раз;</w:t>
      </w:r>
    </w:p>
    <w:p w:rsidR="00DB4BF7" w:rsidRPr="003C7623" w:rsidRDefault="00DB4BF7" w:rsidP="00520163">
      <w:pPr>
        <w:numPr>
          <w:ilvl w:val="0"/>
          <w:numId w:val="6"/>
        </w:numPr>
        <w:spacing w:before="40" w:after="100" w:afterAutospacing="1" w:line="240" w:lineRule="auto"/>
        <w:ind w:left="0" w:right="141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Закрыть глаза (считать до 5). </w:t>
      </w:r>
    </w:p>
    <w:p w:rsidR="00DB4BF7" w:rsidRPr="003C7623" w:rsidRDefault="00DB4BF7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BF7" w:rsidRPr="003C7623" w:rsidRDefault="00C73CEE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2" type="#_x0000_t75" style="width:207.5pt;height:155.5pt">
            <v:imagedata r:id="rId19" o:title="IMG_3583"/>
          </v:shape>
        </w:pict>
      </w:r>
      <w:r w:rsidR="00DB4BF7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3" type="#_x0000_t75" style="width:205.5pt;height:154pt">
            <v:imagedata r:id="rId20" o:title="IMG_3580"/>
          </v:shape>
        </w:pict>
      </w:r>
    </w:p>
    <w:p w:rsidR="00EA7B35" w:rsidRPr="003C7623" w:rsidRDefault="00EA7B3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мы немного отдохнули, пр</w:t>
      </w:r>
      <w:r w:rsidR="00DB4BF7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одолжим работу.</w:t>
      </w:r>
    </w:p>
    <w:p w:rsidR="000C7C02" w:rsidRPr="003C7623" w:rsidRDefault="00DB4BF7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контур вы обвели. Оставим работы подсохнуть</w:t>
      </w:r>
      <w:r w:rsidR="00EA7B3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46C0" w:rsidRDefault="00F546C0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9FC" w:rsidRPr="003C7623" w:rsidRDefault="00EA7B3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4109FC"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Итог урока. Рефлексия.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Обсуждение работ учащихся. Выставление оценок.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Обобщение.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9FC" w:rsidRPr="003C7623" w:rsidRDefault="004109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681A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каким видом монументальной живописи мы познакомились сегодня на уроке?                                                                                            </w:t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115BF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особенность работы с контуром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EA7B3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681A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сложность?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можно применить ваши готовые работы?</w:t>
      </w: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на дом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Заняться поисковой работой по искусству витража.</w:t>
      </w:r>
    </w:p>
    <w:p w:rsidR="00097380" w:rsidRPr="003C7623" w:rsidRDefault="00097380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Уборка рабочего места.</w:t>
      </w:r>
    </w:p>
    <w:p w:rsidR="00097380" w:rsidRPr="003C7623" w:rsidRDefault="00097380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216FC"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</w:t>
      </w: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</w:t>
      </w:r>
      <w:r w:rsidR="00B634C8"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E216FC"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Создание декоративной работы в технике «Витражной живописи».</w:t>
      </w:r>
    </w:p>
    <w:p w:rsidR="00E216FC" w:rsidRPr="003C7623" w:rsidRDefault="00E216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1344B5" w:rsidRPr="003C7623" w:rsidRDefault="00E216F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Получить практические навыки</w:t>
      </w:r>
      <w:r w:rsidR="001344B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97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оздания декоративной работы по </w:t>
      </w:r>
      <w:r w:rsidR="00A02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имитации </w:t>
      </w:r>
      <w:bookmarkStart w:id="0" w:name="_GoBack"/>
      <w:bookmarkEnd w:id="0"/>
      <w:r w:rsidR="001344B5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техники витража. </w:t>
      </w: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Воспитывать творческую и познавательную активность, нравственно – эстетическое отношение к миру и искусству, к истории, культуре.</w:t>
      </w:r>
    </w:p>
    <w:p w:rsidR="001344B5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Продолжать развивать творческий интерес, познавательную активность, фантазию, навыки работы с художественными материалами, ассоциативно-образное мышление.</w:t>
      </w:r>
    </w:p>
    <w:p w:rsidR="008E02D4" w:rsidRPr="008E02D4" w:rsidRDefault="008E02D4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2D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издавна стремились украсить свои жилища, создать ощущение уютного и гостеприимного дома, передать каждой вещи в доме тепло домашнего очага и</w:t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духа семьи</w:t>
      </w:r>
      <w:r w:rsidRPr="008E02D4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если у вас есть настроение привнести некую неповторимость, то ее можно активно использовать в оформлении дизайна интерьера в технике «витражная роспись».</w:t>
      </w: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учителя:</w:t>
      </w:r>
      <w:r w:rsidR="00CA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Интерактивная панель, ноутбук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2384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7D7203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«Технолог</w:t>
      </w:r>
      <w:r w:rsidR="00CA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выполнения витража»; 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ряд: музыка Баха.</w:t>
      </w:r>
      <w:r w:rsidR="00CA0F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A0F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A0F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A0F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готовые образцы витражной росписи, изготовленные руками учителя (учащихся),</w:t>
      </w: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1344B5" w:rsidRPr="003C7623" w:rsidRDefault="001344B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учащихся: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0F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эскизы, фоторамка, контур по стеклу, витражные краски, кис</w:t>
      </w:r>
      <w:r w:rsidR="009D2384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ти (синтетика), бан</w:t>
      </w:r>
      <w:r w:rsidR="002C623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с водой, палитр</w:t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>а, салфетки, канцелярский нож, ж</w:t>
      </w:r>
      <w:r w:rsidR="002C623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идкое мыло, клеенки.</w:t>
      </w:r>
    </w:p>
    <w:p w:rsidR="00F72492" w:rsidRPr="003C7623" w:rsidRDefault="00F72492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урока №2:</w:t>
      </w:r>
    </w:p>
    <w:p w:rsidR="005B5D6A" w:rsidRDefault="001248E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7249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</w:t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B5D6A" w:rsidRDefault="001248E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7249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выполнение задания.</w:t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1C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344B5" w:rsidRPr="003C7623" w:rsidRDefault="001248E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72492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итогов, анализ и защита нескольких работ</w:t>
      </w:r>
    </w:p>
    <w:p w:rsidR="007D21C2" w:rsidRPr="003C7623" w:rsidRDefault="007D21C2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640" w:rsidRDefault="00420640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492" w:rsidRPr="003C7623" w:rsidRDefault="00F72492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 №2</w:t>
      </w:r>
    </w:p>
    <w:p w:rsidR="001344B5" w:rsidRPr="003C7623" w:rsidRDefault="00574072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F72492"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5768AE" w:rsidRPr="003C7623" w:rsidRDefault="005768AE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готовности учащихся к уроку.</w:t>
      </w:r>
      <w:r w:rsidR="00D129B1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Повторение пройденного.</w:t>
      </w:r>
    </w:p>
    <w:p w:rsidR="00D129B1" w:rsidRPr="003C7623" w:rsidRDefault="00574072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D129B1"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выполнение задания.</w:t>
      </w:r>
      <w:r w:rsidR="00D129B1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0221" w:rsidRPr="003C7623" w:rsidRDefault="00D129B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 по поэтапному выполнению росписи по стеклу.</w:t>
      </w:r>
    </w:p>
    <w:p w:rsidR="00520221" w:rsidRPr="003C7623" w:rsidRDefault="0052022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0014" cy="1701800"/>
            <wp:effectExtent l="0" t="0" r="0" b="0"/>
            <wp:docPr id="4" name="Рисунок 4" descr="http://hobbywork.ru/wp-content/uploads/2012/10/Vitrazhnaya-ramka-dlya-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hobbywork.ru/wp-content/uploads/2012/10/Vitrazhnaya-ramka-dlya-foto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97" cy="17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8AE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050E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4" type="#_x0000_t75" style="width:195pt;height:139pt">
            <v:imagedata r:id="rId22" o:title="98437398_01"/>
          </v:shape>
        </w:pict>
      </w:r>
    </w:p>
    <w:p w:rsidR="00D129B1" w:rsidRPr="003C7623" w:rsidRDefault="00D129B1" w:rsidP="00420640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продолжим работу. Контур уже подсох, можно начать работу красками.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цвет, которым мы будем закрашивать определенное место. Краска наносится в один слой, ровной поверхностью. Она как бы натягивается на стекло, без дырок и прорех. Но и лишние "волны" краски ни к чему. Слой краски должен быть равномерным.</w:t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06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48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важно не забыть посмотреть на слой краски, на просвет. Если остались «дырки», то обязательно их закрашиваем. Затем берем следующий цвет, и следующий и так, пока все не закрасим. </w:t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ваши работы закончены, оставим и</w:t>
      </w:r>
      <w:r w:rsidR="00E9659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подсохнуть, и оформим в рамку</w:t>
      </w:r>
      <w:r w:rsidR="00133D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0563" w:rsidRDefault="006050EF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5" type="#_x0000_t75" style="width:148pt;height:117.5pt">
            <v:imagedata r:id="rId23" o:title="7b259717d7172962ab5012c77b600155"/>
          </v:shape>
        </w:pict>
      </w:r>
      <w:r w:rsidR="00E9659D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605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679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5FC5C" wp14:editId="37BF1290">
            <wp:extent cx="1027878" cy="1898650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56" cy="1906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05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679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FE92B" wp14:editId="2A70BE09">
            <wp:extent cx="1807270" cy="1403612"/>
            <wp:effectExtent l="0" t="7620" r="0" b="0"/>
            <wp:docPr id="7" name="Рисунок 7" descr="IMG_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35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209" cy="14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DA" w:rsidRDefault="00E679DA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29B1" w:rsidRPr="003C7623" w:rsidRDefault="00D129B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Итог урока. Рефлексия.</w:t>
      </w:r>
    </w:p>
    <w:p w:rsidR="00D129B1" w:rsidRPr="003C7623" w:rsidRDefault="00D129B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Обсуждение работ учащихся. Выставление оценок.</w:t>
      </w:r>
    </w:p>
    <w:p w:rsidR="00DF1CF1" w:rsidRPr="003C7623" w:rsidRDefault="00DF1CF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Обобщение.</w:t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1CF1" w:rsidRPr="003C7623" w:rsidRDefault="00DF1CF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своими руками можно сделать великолепное сказочное стеклянное панно.</w:t>
      </w:r>
    </w:p>
    <w:p w:rsidR="007C5F88" w:rsidRPr="007C5F88" w:rsidRDefault="00DF1CF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чем особенность витр</w:t>
      </w:r>
      <w:r w:rsidR="007C5F88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ажных красок? В чем сложность?</w:t>
      </w:r>
    </w:p>
    <w:p w:rsidR="00DF1CF1" w:rsidRDefault="007C5F88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7C5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понравилось сегодняшний урок? Что вам запомнилось больше всего? Вы хотели бы делать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Pr="007C5F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 работы?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DF1CF1"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можно применить ваши готовые работы?</w:t>
      </w:r>
    </w:p>
    <w:p w:rsidR="00CA0F44" w:rsidRPr="00CA0F44" w:rsidRDefault="00CA0F44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0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Выставка работ.</w:t>
      </w:r>
    </w:p>
    <w:p w:rsidR="00DF1CF1" w:rsidRDefault="00DF1CF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Уборка рабочего места</w:t>
      </w:r>
    </w:p>
    <w:p w:rsidR="00042DEA" w:rsidRDefault="00042DEA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49D3" w:rsidRDefault="000D49D3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2DEA" w:rsidRPr="003C7623" w:rsidRDefault="000D49D3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="00042DEA" w:rsidRPr="003C7623">
        <w:rPr>
          <w:rFonts w:ascii="Times New Roman" w:hAnsi="Times New Roman" w:cs="Times New Roman"/>
          <w:b/>
          <w:sz w:val="28"/>
          <w:szCs w:val="28"/>
        </w:rPr>
        <w:t>:</w:t>
      </w:r>
    </w:p>
    <w:p w:rsidR="00042DEA" w:rsidRPr="003C7623" w:rsidRDefault="00042DEA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C7623">
        <w:rPr>
          <w:rFonts w:ascii="Times New Roman" w:hAnsi="Times New Roman" w:cs="Times New Roman"/>
          <w:sz w:val="28"/>
          <w:szCs w:val="28"/>
        </w:rPr>
        <w:t xml:space="preserve">1. Н.А. Горяева, О.В. Островская. Декоративно-прикладное искусство в жизни человека Учебник для 5 класса под редакцией Б.М. </w:t>
      </w:r>
      <w:proofErr w:type="spellStart"/>
      <w:r w:rsidRPr="003C7623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3C76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623">
        <w:rPr>
          <w:rFonts w:ascii="Times New Roman" w:hAnsi="Times New Roman" w:cs="Times New Roman"/>
          <w:sz w:val="28"/>
          <w:szCs w:val="28"/>
        </w:rPr>
        <w:t>М.Просвещение</w:t>
      </w:r>
      <w:proofErr w:type="spellEnd"/>
      <w:r w:rsidRPr="003C7623">
        <w:rPr>
          <w:rFonts w:ascii="Times New Roman" w:hAnsi="Times New Roman" w:cs="Times New Roman"/>
          <w:sz w:val="28"/>
          <w:szCs w:val="28"/>
        </w:rPr>
        <w:t xml:space="preserve"> 2003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2DEA" w:rsidRPr="003C7623" w:rsidRDefault="00042DEA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C7623">
        <w:rPr>
          <w:rFonts w:ascii="Times New Roman" w:hAnsi="Times New Roman" w:cs="Times New Roman"/>
          <w:sz w:val="28"/>
          <w:szCs w:val="28"/>
        </w:rPr>
        <w:t xml:space="preserve">2. М.А. </w:t>
      </w:r>
      <w:proofErr w:type="spellStart"/>
      <w:r w:rsidRPr="003C7623">
        <w:rPr>
          <w:rFonts w:ascii="Times New Roman" w:hAnsi="Times New Roman" w:cs="Times New Roman"/>
          <w:sz w:val="28"/>
          <w:szCs w:val="28"/>
        </w:rPr>
        <w:t>Порохневская</w:t>
      </w:r>
      <w:proofErr w:type="spellEnd"/>
      <w:r w:rsidRPr="003C7623">
        <w:rPr>
          <w:rFonts w:ascii="Times New Roman" w:hAnsi="Times New Roman" w:cs="Times New Roman"/>
          <w:sz w:val="28"/>
          <w:szCs w:val="28"/>
        </w:rPr>
        <w:t xml:space="preserve">. Поурочные планы по программе Б.М. </w:t>
      </w:r>
      <w:proofErr w:type="spellStart"/>
      <w:r w:rsidRPr="003C7623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3C7623">
        <w:rPr>
          <w:rFonts w:ascii="Times New Roman" w:hAnsi="Times New Roman" w:cs="Times New Roman"/>
          <w:sz w:val="28"/>
          <w:szCs w:val="28"/>
        </w:rPr>
        <w:t xml:space="preserve"> Изобразительное искусство 5 класса, Волгоград 2003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2DEA" w:rsidRDefault="00042DEA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C762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C7623">
        <w:rPr>
          <w:rFonts w:ascii="Times New Roman" w:hAnsi="Times New Roman" w:cs="Times New Roman"/>
          <w:sz w:val="28"/>
          <w:szCs w:val="28"/>
        </w:rPr>
        <w:t>Т.Б.Сапожникова</w:t>
      </w:r>
      <w:proofErr w:type="spellEnd"/>
      <w:r w:rsidRPr="003C7623">
        <w:rPr>
          <w:rFonts w:ascii="Times New Roman" w:hAnsi="Times New Roman" w:cs="Times New Roman"/>
          <w:sz w:val="28"/>
          <w:szCs w:val="28"/>
        </w:rPr>
        <w:t xml:space="preserve">, О.А. </w:t>
      </w:r>
      <w:proofErr w:type="spellStart"/>
      <w:r w:rsidRPr="003C7623">
        <w:rPr>
          <w:rFonts w:ascii="Times New Roman" w:hAnsi="Times New Roman" w:cs="Times New Roman"/>
          <w:sz w:val="28"/>
          <w:szCs w:val="28"/>
        </w:rPr>
        <w:t>Коблова</w:t>
      </w:r>
      <w:proofErr w:type="spellEnd"/>
      <w:r w:rsidRPr="003C7623">
        <w:rPr>
          <w:rFonts w:ascii="Times New Roman" w:hAnsi="Times New Roman" w:cs="Times New Roman"/>
          <w:sz w:val="28"/>
          <w:szCs w:val="28"/>
        </w:rPr>
        <w:t>. Методика проведения уроков изобразительного искусства по теме Декоративно-прикладное искусство в жизни человека, М. Педагогический университет «Первое сентября</w:t>
      </w:r>
      <w:r w:rsidRPr="00E134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2007;</w:t>
      </w:r>
    </w:p>
    <w:p w:rsidR="00042DEA" w:rsidRPr="006050EF" w:rsidRDefault="00042DEA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95DAC">
        <w:rPr>
          <w:rFonts w:ascii="Times New Roman" w:hAnsi="Times New Roman" w:cs="Times New Roman"/>
          <w:sz w:val="28"/>
          <w:szCs w:val="28"/>
        </w:rPr>
        <w:t xml:space="preserve">. Ц.Г. </w:t>
      </w:r>
      <w:proofErr w:type="spellStart"/>
      <w:r w:rsidRPr="00D95DAC">
        <w:rPr>
          <w:rFonts w:ascii="Times New Roman" w:hAnsi="Times New Roman" w:cs="Times New Roman"/>
          <w:sz w:val="28"/>
          <w:szCs w:val="28"/>
        </w:rPr>
        <w:t>Нессельштраус</w:t>
      </w:r>
      <w:proofErr w:type="spellEnd"/>
      <w:r w:rsidRPr="00D95DAC">
        <w:rPr>
          <w:rFonts w:ascii="Times New Roman" w:hAnsi="Times New Roman" w:cs="Times New Roman"/>
          <w:sz w:val="28"/>
          <w:szCs w:val="28"/>
        </w:rPr>
        <w:t xml:space="preserve">. История искусства зарубежных стран. Средние века. </w:t>
      </w:r>
      <w:r w:rsidRPr="006050EF">
        <w:rPr>
          <w:rFonts w:ascii="Times New Roman" w:hAnsi="Times New Roman" w:cs="Times New Roman"/>
          <w:sz w:val="28"/>
          <w:szCs w:val="28"/>
        </w:rPr>
        <w:t>Возрождение Москва. «Изобразительное искусство»,1982.</w:t>
      </w:r>
    </w:p>
    <w:p w:rsidR="00042DEA" w:rsidRPr="006050EF" w:rsidRDefault="006050EF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50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https://youtu.be/aFyxBMrTX24</w:t>
      </w:r>
    </w:p>
    <w:p w:rsidR="000D49D3" w:rsidRDefault="000D49D3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9D3" w:rsidRDefault="000D49D3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9D3" w:rsidRDefault="000D49D3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9D3" w:rsidRDefault="000D49D3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9D3" w:rsidRDefault="000D49D3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8E5" w:rsidRDefault="001248E5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8E5" w:rsidRDefault="001248E5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8E5" w:rsidRDefault="001248E5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8E5" w:rsidRDefault="001248E5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8E5" w:rsidRDefault="001248E5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8E5" w:rsidRDefault="001248E5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8E5" w:rsidRDefault="001248E5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9D3" w:rsidRDefault="000D49D3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Самоанализ урока «</w:t>
      </w:r>
      <w:r w:rsidRPr="003C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декоративной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технике «Витражной живописи».</w:t>
      </w:r>
    </w:p>
    <w:p w:rsidR="000D49D3" w:rsidRPr="00D77171" w:rsidRDefault="000D49D3" w:rsidP="00520163">
      <w:pPr>
        <w:spacing w:before="4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проведен в форме </w:t>
      </w:r>
      <w:r w:rsidRPr="00D77171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7171">
        <w:rPr>
          <w:rFonts w:ascii="Times New Roman" w:hAnsi="Times New Roman" w:cs="Times New Roman"/>
          <w:sz w:val="28"/>
          <w:szCs w:val="28"/>
        </w:rPr>
        <w:t xml:space="preserve"> – это современная форма о</w:t>
      </w:r>
      <w:r>
        <w:rPr>
          <w:rFonts w:ascii="Times New Roman" w:hAnsi="Times New Roman" w:cs="Times New Roman"/>
          <w:sz w:val="28"/>
          <w:szCs w:val="28"/>
        </w:rPr>
        <w:t xml:space="preserve">бучающего </w:t>
      </w:r>
      <w:r w:rsidRPr="00D77171">
        <w:rPr>
          <w:rFonts w:ascii="Times New Roman" w:hAnsi="Times New Roman" w:cs="Times New Roman"/>
          <w:sz w:val="28"/>
          <w:szCs w:val="28"/>
        </w:rPr>
        <w:t>для отработки практических навыков по раз</w:t>
      </w:r>
      <w:r>
        <w:rPr>
          <w:rFonts w:ascii="Times New Roman" w:hAnsi="Times New Roman" w:cs="Times New Roman"/>
          <w:sz w:val="28"/>
          <w:szCs w:val="28"/>
        </w:rPr>
        <w:t>личным методикам и технологиям</w:t>
      </w:r>
      <w:r w:rsidRPr="00D771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Урок по практическим навыкам витражной живописи был тесно связан с предыдущим уроком – теоретической частью, способствующей</w:t>
      </w:r>
      <w:r w:rsidRPr="00460246">
        <w:rPr>
          <w:rFonts w:ascii="Times New Roman" w:hAnsi="Times New Roman" w:cs="Times New Roman"/>
          <w:sz w:val="28"/>
          <w:szCs w:val="28"/>
        </w:rPr>
        <w:t xml:space="preserve"> формированию представления об истории развития витража, о роли витража в интерьере</w:t>
      </w:r>
      <w:r>
        <w:rPr>
          <w:rFonts w:ascii="Times New Roman" w:hAnsi="Times New Roman" w:cs="Times New Roman"/>
          <w:sz w:val="28"/>
          <w:szCs w:val="28"/>
        </w:rPr>
        <w:t xml:space="preserve"> и практической частью, обводка контура на стекле фоторамки.</w:t>
      </w:r>
    </w:p>
    <w:p w:rsidR="000D49D3" w:rsidRPr="00D77171" w:rsidRDefault="000D49D3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D77171">
        <w:rPr>
          <w:rFonts w:ascii="Times New Roman" w:hAnsi="Times New Roman" w:cs="Times New Roman"/>
          <w:sz w:val="28"/>
          <w:szCs w:val="28"/>
        </w:rPr>
        <w:t>Цель: Знакомство</w:t>
      </w:r>
      <w:r>
        <w:rPr>
          <w:rFonts w:ascii="Times New Roman" w:hAnsi="Times New Roman" w:cs="Times New Roman"/>
          <w:sz w:val="28"/>
          <w:szCs w:val="28"/>
        </w:rPr>
        <w:t xml:space="preserve"> и освоение практических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навыков </w:t>
      </w:r>
      <w:r w:rsidRPr="00D7717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77171">
        <w:rPr>
          <w:rFonts w:ascii="Times New Roman" w:hAnsi="Times New Roman" w:cs="Times New Roman"/>
          <w:sz w:val="28"/>
          <w:szCs w:val="28"/>
        </w:rPr>
        <w:t xml:space="preserve"> изобразительной техникой – художественный витраж, развитие эстетического вкуса и творческой деятельности.</w:t>
      </w:r>
    </w:p>
    <w:p w:rsidR="000D49D3" w:rsidRPr="00D77171" w:rsidRDefault="000D49D3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7171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248E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171">
        <w:rPr>
          <w:rFonts w:ascii="Times New Roman" w:hAnsi="Times New Roman" w:cs="Times New Roman"/>
          <w:sz w:val="28"/>
          <w:szCs w:val="28"/>
        </w:rPr>
        <w:t>1.  Обучать различным приемам работы с витражными красками, стеклом,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171">
        <w:rPr>
          <w:rFonts w:ascii="Times New Roman" w:hAnsi="Times New Roman" w:cs="Times New Roman"/>
          <w:sz w:val="28"/>
          <w:szCs w:val="28"/>
        </w:rPr>
        <w:t>поддерживать проявление самостоятельности, инициативности, активизировать творческие проявления.</w:t>
      </w:r>
    </w:p>
    <w:p w:rsidR="000D49D3" w:rsidRPr="00D77171" w:rsidRDefault="000D49D3" w:rsidP="001248E5">
      <w:pPr>
        <w:spacing w:before="40" w:line="240" w:lineRule="auto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171">
        <w:rPr>
          <w:rFonts w:ascii="Times New Roman" w:hAnsi="Times New Roman" w:cs="Times New Roman"/>
          <w:sz w:val="28"/>
          <w:szCs w:val="28"/>
        </w:rPr>
        <w:t>2.  Способствовать созданию условий для психологической разрядки, учить получать удовольствие от изгото</w:t>
      </w:r>
      <w:r>
        <w:rPr>
          <w:rFonts w:ascii="Times New Roman" w:hAnsi="Times New Roman" w:cs="Times New Roman"/>
          <w:sz w:val="28"/>
          <w:szCs w:val="28"/>
        </w:rPr>
        <w:t xml:space="preserve">вления арт. объектов, повышать </w:t>
      </w:r>
      <w:r w:rsidRPr="00D77171">
        <w:rPr>
          <w:rFonts w:ascii="Times New Roman" w:hAnsi="Times New Roman" w:cs="Times New Roman"/>
          <w:sz w:val="28"/>
          <w:szCs w:val="28"/>
        </w:rPr>
        <w:t>самооценку, создавать ситуацию успеха.</w:t>
      </w:r>
    </w:p>
    <w:p w:rsidR="000D49D3" w:rsidRPr="00D77171" w:rsidRDefault="000D49D3" w:rsidP="001248E5">
      <w:pPr>
        <w:spacing w:before="40" w:line="240" w:lineRule="auto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171">
        <w:rPr>
          <w:rFonts w:ascii="Times New Roman" w:hAnsi="Times New Roman" w:cs="Times New Roman"/>
          <w:sz w:val="28"/>
          <w:szCs w:val="28"/>
        </w:rPr>
        <w:t>3.  Развивать пространственное воображение, фантазию, мелкую моторику рук и глазомер.</w:t>
      </w:r>
    </w:p>
    <w:p w:rsidR="000D49D3" w:rsidRPr="00D77171" w:rsidRDefault="000D49D3" w:rsidP="001248E5">
      <w:pPr>
        <w:spacing w:before="40" w:line="240" w:lineRule="auto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171">
        <w:rPr>
          <w:rFonts w:ascii="Times New Roman" w:hAnsi="Times New Roman" w:cs="Times New Roman"/>
          <w:sz w:val="28"/>
          <w:szCs w:val="28"/>
        </w:rPr>
        <w:t>4. Формирование эстетической культуры, эстетического отношения к окружающему миру, умения видеть и понимать прекрасное, воспитание умения воспринимать красоту.</w:t>
      </w:r>
    </w:p>
    <w:p w:rsidR="000D49D3" w:rsidRPr="00D77171" w:rsidRDefault="000D49D3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D49D3" w:rsidRPr="00D77171" w:rsidRDefault="000D49D3" w:rsidP="00F97E4C">
      <w:pPr>
        <w:spacing w:before="4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D77171">
        <w:rPr>
          <w:rFonts w:ascii="Times New Roman" w:hAnsi="Times New Roman" w:cs="Times New Roman"/>
          <w:sz w:val="28"/>
          <w:szCs w:val="28"/>
        </w:rPr>
        <w:t>Предварительная работа: беседа, рассказ об истории витража, использование демонстрационного материала (иллюстрации, интернет, книги по истори</w:t>
      </w:r>
      <w:r>
        <w:rPr>
          <w:rFonts w:ascii="Times New Roman" w:hAnsi="Times New Roman" w:cs="Times New Roman"/>
          <w:sz w:val="28"/>
          <w:szCs w:val="28"/>
        </w:rPr>
        <w:t>и и искусству</w:t>
      </w:r>
      <w:r w:rsidRPr="00D77171">
        <w:rPr>
          <w:rFonts w:ascii="Times New Roman" w:hAnsi="Times New Roman" w:cs="Times New Roman"/>
          <w:sz w:val="28"/>
          <w:szCs w:val="28"/>
        </w:rPr>
        <w:t>, презентация, мини выставка из детских работ).</w:t>
      </w:r>
    </w:p>
    <w:p w:rsidR="000D49D3" w:rsidRPr="00B44E1A" w:rsidRDefault="000D49D3" w:rsidP="00F97E4C">
      <w:pPr>
        <w:spacing w:before="4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Комбинированный</w:t>
      </w:r>
      <w:r w:rsidRPr="00B44E1A">
        <w:rPr>
          <w:rFonts w:ascii="Times New Roman" w:hAnsi="Times New Roman" w:cs="Times New Roman"/>
          <w:sz w:val="28"/>
          <w:szCs w:val="28"/>
        </w:rPr>
        <w:t>.</w:t>
      </w:r>
    </w:p>
    <w:p w:rsidR="000D49D3" w:rsidRPr="00B44E1A" w:rsidRDefault="000D49D3" w:rsidP="00F97E4C">
      <w:pPr>
        <w:spacing w:before="4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B44E1A">
        <w:rPr>
          <w:rFonts w:ascii="Times New Roman" w:hAnsi="Times New Roman" w:cs="Times New Roman"/>
          <w:sz w:val="28"/>
          <w:szCs w:val="28"/>
        </w:rPr>
        <w:t>Форма урока: беседа, практическая работа.</w:t>
      </w:r>
    </w:p>
    <w:p w:rsidR="000D49D3" w:rsidRPr="00B44E1A" w:rsidRDefault="000D49D3" w:rsidP="00F97E4C">
      <w:pPr>
        <w:spacing w:before="4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Используемые технологии: информационные;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49D3" w:rsidRPr="00B44E1A" w:rsidRDefault="000D49D3" w:rsidP="00F97E4C">
      <w:pPr>
        <w:spacing w:before="4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Используемые методы: иллюстративно-наглядный; словесный; самоорганизация; </w:t>
      </w:r>
      <w:r w:rsidRPr="00B44E1A">
        <w:rPr>
          <w:rFonts w:ascii="Times New Roman" w:hAnsi="Times New Roman" w:cs="Times New Roman"/>
          <w:sz w:val="28"/>
          <w:szCs w:val="28"/>
        </w:rPr>
        <w:t>рефлексия.</w:t>
      </w:r>
    </w:p>
    <w:p w:rsidR="000D49D3" w:rsidRPr="00B44E1A" w:rsidRDefault="000D49D3" w:rsidP="00F97E4C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Интерактивная панель, Ноутбук</w:t>
      </w:r>
      <w:r w:rsidR="00F97E4C">
        <w:rPr>
          <w:rFonts w:ascii="Times New Roman" w:hAnsi="Times New Roman" w:cs="Times New Roman"/>
          <w:sz w:val="28"/>
          <w:szCs w:val="28"/>
        </w:rPr>
        <w:t xml:space="preserve"> учителя</w:t>
      </w:r>
      <w:r>
        <w:rPr>
          <w:rFonts w:ascii="Times New Roman" w:hAnsi="Times New Roman" w:cs="Times New Roman"/>
          <w:sz w:val="28"/>
          <w:szCs w:val="28"/>
        </w:rPr>
        <w:t>, презентация, готовые работы.</w:t>
      </w:r>
    </w:p>
    <w:p w:rsidR="000D49D3" w:rsidRPr="00D77171" w:rsidRDefault="000D49D3" w:rsidP="00F97E4C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E1A">
        <w:rPr>
          <w:rFonts w:ascii="Times New Roman" w:hAnsi="Times New Roman" w:cs="Times New Roman"/>
          <w:sz w:val="28"/>
          <w:szCs w:val="28"/>
        </w:rPr>
        <w:t>После урока учащиеся смогут:</w:t>
      </w:r>
      <w:r w:rsidR="00F97E4C">
        <w:rPr>
          <w:rFonts w:ascii="Times New Roman" w:hAnsi="Times New Roman" w:cs="Times New Roman"/>
          <w:sz w:val="28"/>
          <w:szCs w:val="28"/>
        </w:rPr>
        <w:t xml:space="preserve"> </w:t>
      </w:r>
      <w:r w:rsidRPr="00B44E1A">
        <w:rPr>
          <w:rFonts w:ascii="Times New Roman" w:hAnsi="Times New Roman" w:cs="Times New Roman"/>
          <w:sz w:val="28"/>
          <w:szCs w:val="28"/>
        </w:rPr>
        <w:t>применять знания, полученные на у</w:t>
      </w:r>
      <w:r w:rsidR="00F97E4C">
        <w:rPr>
          <w:rFonts w:ascii="Times New Roman" w:hAnsi="Times New Roman" w:cs="Times New Roman"/>
          <w:sz w:val="28"/>
          <w:szCs w:val="28"/>
        </w:rPr>
        <w:t>роке на других предметах (МХК);</w:t>
      </w:r>
      <w:r w:rsidRPr="00B44E1A">
        <w:rPr>
          <w:rFonts w:ascii="Times New Roman" w:hAnsi="Times New Roman" w:cs="Times New Roman"/>
          <w:sz w:val="28"/>
          <w:szCs w:val="28"/>
        </w:rPr>
        <w:t xml:space="preserve"> применять навыки выполнения </w:t>
      </w:r>
      <w:r>
        <w:rPr>
          <w:rFonts w:ascii="Times New Roman" w:hAnsi="Times New Roman" w:cs="Times New Roman"/>
          <w:sz w:val="28"/>
          <w:szCs w:val="28"/>
        </w:rPr>
        <w:t>работ в</w:t>
      </w:r>
      <w:r w:rsidR="00F97E4C">
        <w:rPr>
          <w:rFonts w:ascii="Times New Roman" w:hAnsi="Times New Roman" w:cs="Times New Roman"/>
          <w:sz w:val="28"/>
          <w:szCs w:val="28"/>
        </w:rPr>
        <w:t xml:space="preserve"> технике «Витражной живописи»; </w:t>
      </w:r>
      <w:r w:rsidRPr="00B44E1A">
        <w:rPr>
          <w:rFonts w:ascii="Times New Roman" w:hAnsi="Times New Roman" w:cs="Times New Roman"/>
          <w:sz w:val="28"/>
          <w:szCs w:val="28"/>
        </w:rPr>
        <w:t>быть толерантным.</w:t>
      </w:r>
    </w:p>
    <w:p w:rsidR="000D49D3" w:rsidRPr="00D77171" w:rsidRDefault="000D49D3" w:rsidP="001248E5">
      <w:pPr>
        <w:spacing w:before="40" w:line="240" w:lineRule="auto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Материалы для учащихся</w:t>
      </w:r>
      <w:r w:rsidRPr="00D77171">
        <w:rPr>
          <w:rFonts w:ascii="Times New Roman" w:hAnsi="Times New Roman" w:cs="Times New Roman"/>
          <w:sz w:val="28"/>
          <w:szCs w:val="28"/>
        </w:rPr>
        <w:t>: фоторамка со стеклом; картинка или эскиз будущей картины; витражные заливные краски во флаконах; контурные краски нескольких цветов; ватные диски и палочки; жидкость для обезжиривания поверхности.</w:t>
      </w:r>
    </w:p>
    <w:p w:rsidR="000D49D3" w:rsidRDefault="000D49D3" w:rsidP="001248E5">
      <w:pPr>
        <w:spacing w:before="40" w:line="240" w:lineRule="auto"/>
        <w:ind w:left="113" w:right="141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проведению занятия</w:t>
      </w:r>
      <w:r w:rsidRPr="00D77171">
        <w:rPr>
          <w:rFonts w:ascii="Times New Roman" w:hAnsi="Times New Roman" w:cs="Times New Roman"/>
          <w:sz w:val="28"/>
          <w:szCs w:val="28"/>
        </w:rPr>
        <w:t xml:space="preserve"> все подготовлено – имеются необходимые ин</w:t>
      </w:r>
      <w:r>
        <w:rPr>
          <w:rFonts w:ascii="Times New Roman" w:hAnsi="Times New Roman" w:cs="Times New Roman"/>
          <w:sz w:val="28"/>
          <w:szCs w:val="28"/>
        </w:rPr>
        <w:t>струменты, оборудование, презентация с объяснениями поэтапной работы</w:t>
      </w:r>
      <w:r w:rsidRPr="00D77171">
        <w:rPr>
          <w:rFonts w:ascii="Times New Roman" w:hAnsi="Times New Roman" w:cs="Times New Roman"/>
          <w:sz w:val="28"/>
          <w:szCs w:val="28"/>
        </w:rPr>
        <w:t>. На рабочих местах имеется все, что нужно для занятия. Организационная часть проведена четко, переход к следующему этапу плавный, логичный. Актуализация прежних знаний была направлена на то</w:t>
      </w:r>
      <w:r w:rsidR="001248E5">
        <w:rPr>
          <w:rFonts w:ascii="Times New Roman" w:hAnsi="Times New Roman" w:cs="Times New Roman"/>
          <w:sz w:val="28"/>
          <w:szCs w:val="28"/>
        </w:rPr>
        <w:t>,</w:t>
      </w:r>
      <w:r w:rsidRPr="00D77171">
        <w:rPr>
          <w:rFonts w:ascii="Times New Roman" w:hAnsi="Times New Roman" w:cs="Times New Roman"/>
          <w:sz w:val="28"/>
          <w:szCs w:val="28"/>
        </w:rPr>
        <w:t xml:space="preserve"> чтобы сделать необходимыми, нужными, кроме того еще и психологическая подготовка к занятию. Этот этап дал возможность оценить степень готовности. Формирование знаний проводилось методом рассказа, беседы. Материал излагался последовательно. Во время объя</w:t>
      </w:r>
      <w:r w:rsidR="00B013EF">
        <w:rPr>
          <w:rFonts w:ascii="Times New Roman" w:hAnsi="Times New Roman" w:cs="Times New Roman"/>
          <w:sz w:val="28"/>
          <w:szCs w:val="28"/>
        </w:rPr>
        <w:t>снения проводилась демонстрация</w:t>
      </w:r>
      <w:r w:rsidRPr="00D771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презентации по поэтапному выполнению </w:t>
      </w:r>
      <w:r w:rsidRPr="00D77171">
        <w:rPr>
          <w:rFonts w:ascii="Times New Roman" w:hAnsi="Times New Roman" w:cs="Times New Roman"/>
          <w:sz w:val="28"/>
          <w:szCs w:val="28"/>
        </w:rPr>
        <w:t>операций и приемов, использовалась наглядно</w:t>
      </w:r>
      <w:r w:rsidR="00B013EF">
        <w:rPr>
          <w:rFonts w:ascii="Times New Roman" w:hAnsi="Times New Roman" w:cs="Times New Roman"/>
          <w:sz w:val="28"/>
          <w:szCs w:val="28"/>
        </w:rPr>
        <w:t>сть (готовые работы</w:t>
      </w:r>
      <w:r>
        <w:rPr>
          <w:rFonts w:ascii="Times New Roman" w:hAnsi="Times New Roman" w:cs="Times New Roman"/>
          <w:sz w:val="28"/>
          <w:szCs w:val="28"/>
        </w:rPr>
        <w:t xml:space="preserve"> эскизы)</w:t>
      </w:r>
      <w:r w:rsidRPr="00D77171">
        <w:rPr>
          <w:rFonts w:ascii="Times New Roman" w:hAnsi="Times New Roman" w:cs="Times New Roman"/>
          <w:sz w:val="28"/>
          <w:szCs w:val="28"/>
        </w:rPr>
        <w:t xml:space="preserve">. Темп работы нормальный. Материал подобран эффективно в соответствии с целями и задачами. Вопросы и задания способствовали более глубокому усвоению материала. </w:t>
      </w:r>
      <w:r>
        <w:rPr>
          <w:rFonts w:ascii="Times New Roman" w:hAnsi="Times New Roman" w:cs="Times New Roman"/>
          <w:sz w:val="28"/>
          <w:szCs w:val="28"/>
        </w:rPr>
        <w:t>Был проведен т</w:t>
      </w:r>
      <w:r w:rsidRPr="00D77171">
        <w:rPr>
          <w:rFonts w:ascii="Times New Roman" w:hAnsi="Times New Roman" w:cs="Times New Roman"/>
          <w:sz w:val="28"/>
          <w:szCs w:val="28"/>
        </w:rPr>
        <w:t>екущий инструктаж</w:t>
      </w:r>
      <w:r>
        <w:rPr>
          <w:rFonts w:ascii="Times New Roman" w:hAnsi="Times New Roman" w:cs="Times New Roman"/>
          <w:sz w:val="28"/>
          <w:szCs w:val="28"/>
        </w:rPr>
        <w:t xml:space="preserve"> по технике безопасности</w:t>
      </w:r>
      <w:r w:rsidRPr="00D77171">
        <w:rPr>
          <w:rFonts w:ascii="Times New Roman" w:hAnsi="Times New Roman" w:cs="Times New Roman"/>
          <w:sz w:val="28"/>
          <w:szCs w:val="28"/>
        </w:rPr>
        <w:t>. Все вовлечены в п</w:t>
      </w:r>
      <w:r>
        <w:rPr>
          <w:rFonts w:ascii="Times New Roman" w:hAnsi="Times New Roman" w:cs="Times New Roman"/>
          <w:sz w:val="28"/>
          <w:szCs w:val="28"/>
        </w:rPr>
        <w:t>рактическую работу,</w:t>
      </w:r>
      <w:r w:rsidRPr="00D77171">
        <w:rPr>
          <w:rFonts w:ascii="Times New Roman" w:hAnsi="Times New Roman" w:cs="Times New Roman"/>
          <w:sz w:val="28"/>
          <w:szCs w:val="28"/>
        </w:rPr>
        <w:t xml:space="preserve"> рабочее место организованно.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20163">
        <w:rPr>
          <w:rFonts w:ascii="Times New Roman" w:hAnsi="Times New Roman" w:cs="Times New Roman"/>
          <w:sz w:val="28"/>
          <w:szCs w:val="28"/>
        </w:rPr>
        <w:tab/>
      </w:r>
      <w:r w:rsidR="00520163">
        <w:rPr>
          <w:rFonts w:ascii="Times New Roman" w:hAnsi="Times New Roman" w:cs="Times New Roman"/>
          <w:sz w:val="28"/>
          <w:szCs w:val="28"/>
        </w:rPr>
        <w:tab/>
      </w:r>
      <w:r w:rsidRPr="00D77171">
        <w:rPr>
          <w:rFonts w:ascii="Times New Roman" w:hAnsi="Times New Roman" w:cs="Times New Roman"/>
          <w:sz w:val="28"/>
          <w:szCs w:val="28"/>
        </w:rPr>
        <w:t xml:space="preserve"> Практическая работа выполнялась под наблюдением педагога.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7171">
        <w:rPr>
          <w:rFonts w:ascii="Times New Roman" w:hAnsi="Times New Roman" w:cs="Times New Roman"/>
          <w:sz w:val="28"/>
          <w:szCs w:val="28"/>
        </w:rPr>
        <w:t xml:space="preserve"> </w:t>
      </w:r>
      <w:r w:rsidRPr="000169CD">
        <w:rPr>
          <w:rFonts w:ascii="Times New Roman" w:hAnsi="Times New Roman" w:cs="Times New Roman"/>
          <w:sz w:val="28"/>
          <w:szCs w:val="28"/>
        </w:rPr>
        <w:t>Во время самостоятельн</w:t>
      </w:r>
      <w:r>
        <w:rPr>
          <w:rFonts w:ascii="Times New Roman" w:hAnsi="Times New Roman" w:cs="Times New Roman"/>
          <w:sz w:val="28"/>
          <w:szCs w:val="28"/>
        </w:rPr>
        <w:t xml:space="preserve">ой работы учащиеся сотрудничают </w:t>
      </w:r>
      <w:r w:rsidRPr="000169CD">
        <w:rPr>
          <w:rFonts w:ascii="Times New Roman" w:hAnsi="Times New Roman" w:cs="Times New Roman"/>
          <w:sz w:val="28"/>
          <w:szCs w:val="28"/>
        </w:rPr>
        <w:t>с учителем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69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77171">
        <w:rPr>
          <w:rFonts w:ascii="Times New Roman" w:hAnsi="Times New Roman" w:cs="Times New Roman"/>
          <w:sz w:val="28"/>
          <w:szCs w:val="28"/>
        </w:rPr>
        <w:t xml:space="preserve"> Цели занятия достигнуты, время распределено рационально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49D3" w:rsidRPr="00E13480" w:rsidRDefault="00520163" w:rsidP="00520163">
      <w:pPr>
        <w:spacing w:before="4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9D3">
        <w:rPr>
          <w:rFonts w:ascii="Times New Roman" w:hAnsi="Times New Roman" w:cs="Times New Roman"/>
          <w:sz w:val="28"/>
          <w:szCs w:val="28"/>
        </w:rPr>
        <w:t>Итог-выставка творческих работ.</w:t>
      </w:r>
    </w:p>
    <w:p w:rsidR="00DF1CF1" w:rsidRDefault="00DF1CF1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49D3" w:rsidRDefault="000D49D3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49D3" w:rsidRDefault="000D49D3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49D3" w:rsidRPr="003C7623" w:rsidRDefault="000D49D3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351C" w:rsidRDefault="0054351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4351C" w:rsidRDefault="0054351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4351C" w:rsidRDefault="0054351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4351C" w:rsidRDefault="0054351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248E5" w:rsidRDefault="001248E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248E5" w:rsidRDefault="001248E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248E5" w:rsidRDefault="001248E5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4351C" w:rsidRDefault="0054351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Приложени</w:t>
      </w:r>
      <w:r w:rsidR="000B09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</w:t>
      </w:r>
    </w:p>
    <w:p w:rsidR="0054351C" w:rsidRDefault="0054351C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B4BF7" w:rsidRDefault="00DB4BF7" w:rsidP="00520163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77303">
            <wp:extent cx="4366849" cy="268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15" cy="2744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4BF7" w:rsidRPr="003C7623" w:rsidRDefault="00DB4BF7" w:rsidP="0054351C">
      <w:pPr>
        <w:spacing w:before="40" w:after="100" w:afterAutospacing="1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8E5" w:rsidRDefault="006050EF" w:rsidP="0054351C">
      <w:pPr>
        <w:spacing w:before="40" w:after="100" w:afterAutospacing="1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6" type="#_x0000_t75" style="width:435.5pt;height:320pt">
            <v:imagedata r:id="rId27" o:title="ор"/>
          </v:shape>
        </w:pict>
      </w:r>
    </w:p>
    <w:p w:rsidR="00DB4BF7" w:rsidRDefault="00DB4BF7" w:rsidP="0054351C">
      <w:pPr>
        <w:spacing w:before="40" w:after="100" w:afterAutospacing="1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8E5" w:rsidRDefault="001248E5" w:rsidP="0054351C">
      <w:pPr>
        <w:spacing w:before="40" w:after="100" w:afterAutospacing="1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8E5" w:rsidRDefault="001248E5" w:rsidP="001248E5">
      <w:pPr>
        <w:spacing w:before="40" w:after="100" w:afterAutospacing="1" w:line="240" w:lineRule="auto"/>
        <w:ind w:left="-284" w:right="141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1248E5" w:rsidRPr="003C7623" w:rsidRDefault="001248E5" w:rsidP="0054351C">
      <w:pPr>
        <w:spacing w:before="40" w:after="100" w:afterAutospacing="1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08" w:rsidRPr="003C7623" w:rsidRDefault="006050EF" w:rsidP="0054351C">
      <w:pPr>
        <w:spacing w:before="40" w:after="100" w:afterAutospacing="1" w:line="240" w:lineRule="auto"/>
        <w:ind w:left="993" w:right="141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7" type="#_x0000_t75" style="width:404.5pt;height:317pt">
            <v:imagedata r:id="rId28" o:title="blue_flower_by_lordandemon-d6m57gu"/>
          </v:shape>
        </w:pict>
      </w:r>
    </w:p>
    <w:p w:rsidR="00DB4BF7" w:rsidRPr="003C7623" w:rsidRDefault="006050EF" w:rsidP="0054351C">
      <w:pPr>
        <w:spacing w:before="40" w:after="100" w:afterAutospacing="1" w:line="240" w:lineRule="auto"/>
        <w:ind w:left="142" w:right="141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8" type="#_x0000_t75" style="width:341pt;height:276.5pt">
            <v:imagedata r:id="rId29" o:title="IMG_3582"/>
          </v:shape>
        </w:pict>
      </w:r>
    </w:p>
    <w:p w:rsidR="00DF1CF1" w:rsidRPr="003C7623" w:rsidRDefault="00DF1CF1" w:rsidP="0054351C">
      <w:pPr>
        <w:spacing w:before="40" w:after="100" w:afterAutospacing="1" w:line="240" w:lineRule="auto"/>
        <w:ind w:left="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171" w:rsidRPr="00D77171" w:rsidRDefault="00D77171" w:rsidP="005B5D6A">
      <w:pPr>
        <w:spacing w:before="4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B82AFF" w:rsidRDefault="00B82AFF" w:rsidP="005B5D6A">
      <w:pPr>
        <w:spacing w:before="40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AFF" w:rsidRDefault="00B82AFF" w:rsidP="005B5D6A">
      <w:pPr>
        <w:spacing w:before="40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AFF" w:rsidRDefault="00B82AFF" w:rsidP="005B5D6A">
      <w:pPr>
        <w:spacing w:before="40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AFF" w:rsidRDefault="00B82AFF" w:rsidP="005B5D6A">
      <w:pPr>
        <w:spacing w:before="40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171" w:rsidRDefault="00D77171" w:rsidP="005B5D6A">
      <w:pPr>
        <w:spacing w:before="4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A7780" w:rsidRPr="00E13480" w:rsidRDefault="00DA7780" w:rsidP="005B5D6A">
      <w:pPr>
        <w:spacing w:before="4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sectPr w:rsidR="00DA7780" w:rsidRPr="00E13480" w:rsidSect="001248E5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CEE" w:rsidRDefault="00C73CEE" w:rsidP="00A35EE1">
      <w:pPr>
        <w:spacing w:after="0" w:line="240" w:lineRule="auto"/>
      </w:pPr>
      <w:r>
        <w:separator/>
      </w:r>
    </w:p>
  </w:endnote>
  <w:endnote w:type="continuationSeparator" w:id="0">
    <w:p w:rsidR="00C73CEE" w:rsidRDefault="00C73CEE" w:rsidP="00A3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2808082"/>
      <w:docPartObj>
        <w:docPartGallery w:val="Page Numbers (Bottom of Page)"/>
        <w:docPartUnique/>
      </w:docPartObj>
    </w:sdtPr>
    <w:sdtEndPr/>
    <w:sdtContent>
      <w:p w:rsidR="00A35EE1" w:rsidRDefault="00A35EE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2F0">
          <w:rPr>
            <w:noProof/>
          </w:rPr>
          <w:t>17</w:t>
        </w:r>
        <w:r>
          <w:fldChar w:fldCharType="end"/>
        </w:r>
      </w:p>
    </w:sdtContent>
  </w:sdt>
  <w:p w:rsidR="00A35EE1" w:rsidRDefault="00A35E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CEE" w:rsidRDefault="00C73CEE" w:rsidP="00A35EE1">
      <w:pPr>
        <w:spacing w:after="0" w:line="240" w:lineRule="auto"/>
      </w:pPr>
      <w:r>
        <w:separator/>
      </w:r>
    </w:p>
  </w:footnote>
  <w:footnote w:type="continuationSeparator" w:id="0">
    <w:p w:rsidR="00C73CEE" w:rsidRDefault="00C73CEE" w:rsidP="00A35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070CB"/>
    <w:multiLevelType w:val="multilevel"/>
    <w:tmpl w:val="B2E8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23273"/>
    <w:multiLevelType w:val="multilevel"/>
    <w:tmpl w:val="D50A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7E1965"/>
    <w:multiLevelType w:val="multilevel"/>
    <w:tmpl w:val="B56C99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3BED30FB"/>
    <w:multiLevelType w:val="hybridMultilevel"/>
    <w:tmpl w:val="A754F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31754"/>
    <w:multiLevelType w:val="multilevel"/>
    <w:tmpl w:val="279A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7129E4"/>
    <w:multiLevelType w:val="hybridMultilevel"/>
    <w:tmpl w:val="947CB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954CE"/>
    <w:multiLevelType w:val="multilevel"/>
    <w:tmpl w:val="4E8C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F10677"/>
    <w:multiLevelType w:val="multilevel"/>
    <w:tmpl w:val="09D48C6A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FC"/>
    <w:rsid w:val="000169CD"/>
    <w:rsid w:val="00040303"/>
    <w:rsid w:val="00042DEA"/>
    <w:rsid w:val="00072460"/>
    <w:rsid w:val="000810C7"/>
    <w:rsid w:val="00097380"/>
    <w:rsid w:val="000B0925"/>
    <w:rsid w:val="000C28C6"/>
    <w:rsid w:val="000C7C02"/>
    <w:rsid w:val="000D2EA4"/>
    <w:rsid w:val="000D49D3"/>
    <w:rsid w:val="001115BF"/>
    <w:rsid w:val="001248E5"/>
    <w:rsid w:val="001252A0"/>
    <w:rsid w:val="00125712"/>
    <w:rsid w:val="00133DCC"/>
    <w:rsid w:val="001344B5"/>
    <w:rsid w:val="00134761"/>
    <w:rsid w:val="001A5F89"/>
    <w:rsid w:val="001B7EAA"/>
    <w:rsid w:val="001C3113"/>
    <w:rsid w:val="001D3374"/>
    <w:rsid w:val="001F6201"/>
    <w:rsid w:val="0020694D"/>
    <w:rsid w:val="00226A04"/>
    <w:rsid w:val="0022771E"/>
    <w:rsid w:val="00246532"/>
    <w:rsid w:val="002748C2"/>
    <w:rsid w:val="002A6F68"/>
    <w:rsid w:val="002C6236"/>
    <w:rsid w:val="00300263"/>
    <w:rsid w:val="00302916"/>
    <w:rsid w:val="00316FC4"/>
    <w:rsid w:val="00336D92"/>
    <w:rsid w:val="0034465E"/>
    <w:rsid w:val="0038681A"/>
    <w:rsid w:val="00394C64"/>
    <w:rsid w:val="003C7623"/>
    <w:rsid w:val="003D4CDC"/>
    <w:rsid w:val="003E2427"/>
    <w:rsid w:val="004075B4"/>
    <w:rsid w:val="004109FC"/>
    <w:rsid w:val="00420640"/>
    <w:rsid w:val="00431F5D"/>
    <w:rsid w:val="00446D05"/>
    <w:rsid w:val="00460246"/>
    <w:rsid w:val="00467639"/>
    <w:rsid w:val="00477642"/>
    <w:rsid w:val="004A09E4"/>
    <w:rsid w:val="004A45B3"/>
    <w:rsid w:val="004B515C"/>
    <w:rsid w:val="004E4597"/>
    <w:rsid w:val="00505F15"/>
    <w:rsid w:val="00520163"/>
    <w:rsid w:val="00520221"/>
    <w:rsid w:val="005224FA"/>
    <w:rsid w:val="0053142C"/>
    <w:rsid w:val="0054351C"/>
    <w:rsid w:val="00574072"/>
    <w:rsid w:val="005768AE"/>
    <w:rsid w:val="005B5D6A"/>
    <w:rsid w:val="005B7DD5"/>
    <w:rsid w:val="006050EF"/>
    <w:rsid w:val="00632A8D"/>
    <w:rsid w:val="00641232"/>
    <w:rsid w:val="00650D6D"/>
    <w:rsid w:val="00656CFE"/>
    <w:rsid w:val="006D6924"/>
    <w:rsid w:val="006E1F03"/>
    <w:rsid w:val="006F3ADD"/>
    <w:rsid w:val="00746108"/>
    <w:rsid w:val="00766497"/>
    <w:rsid w:val="007B3A3A"/>
    <w:rsid w:val="007C5F88"/>
    <w:rsid w:val="007D21C2"/>
    <w:rsid w:val="007D313F"/>
    <w:rsid w:val="007D7203"/>
    <w:rsid w:val="007E1498"/>
    <w:rsid w:val="007F02BE"/>
    <w:rsid w:val="0089585C"/>
    <w:rsid w:val="008A7C0B"/>
    <w:rsid w:val="008B2092"/>
    <w:rsid w:val="008C067B"/>
    <w:rsid w:val="008E02D4"/>
    <w:rsid w:val="009103D5"/>
    <w:rsid w:val="0095519D"/>
    <w:rsid w:val="009D2384"/>
    <w:rsid w:val="00A022F0"/>
    <w:rsid w:val="00A15A93"/>
    <w:rsid w:val="00A17957"/>
    <w:rsid w:val="00A35EE1"/>
    <w:rsid w:val="00AE287F"/>
    <w:rsid w:val="00B013EF"/>
    <w:rsid w:val="00B0152B"/>
    <w:rsid w:val="00B44E1A"/>
    <w:rsid w:val="00B634C8"/>
    <w:rsid w:val="00B82AFF"/>
    <w:rsid w:val="00B8754B"/>
    <w:rsid w:val="00BD1B5D"/>
    <w:rsid w:val="00BE7858"/>
    <w:rsid w:val="00C517E5"/>
    <w:rsid w:val="00C56F84"/>
    <w:rsid w:val="00C73CEE"/>
    <w:rsid w:val="00C832FD"/>
    <w:rsid w:val="00C863E2"/>
    <w:rsid w:val="00CA0F44"/>
    <w:rsid w:val="00CB659D"/>
    <w:rsid w:val="00CE1D9A"/>
    <w:rsid w:val="00D06A68"/>
    <w:rsid w:val="00D129B1"/>
    <w:rsid w:val="00D210C6"/>
    <w:rsid w:val="00D41586"/>
    <w:rsid w:val="00D441E0"/>
    <w:rsid w:val="00D52966"/>
    <w:rsid w:val="00D726A0"/>
    <w:rsid w:val="00D77171"/>
    <w:rsid w:val="00D95DAC"/>
    <w:rsid w:val="00DA7780"/>
    <w:rsid w:val="00DB4BF7"/>
    <w:rsid w:val="00DF1CF1"/>
    <w:rsid w:val="00E13480"/>
    <w:rsid w:val="00E216FC"/>
    <w:rsid w:val="00E25AA0"/>
    <w:rsid w:val="00E44E9C"/>
    <w:rsid w:val="00E60563"/>
    <w:rsid w:val="00E679DA"/>
    <w:rsid w:val="00E86F8F"/>
    <w:rsid w:val="00E9659D"/>
    <w:rsid w:val="00EA7B35"/>
    <w:rsid w:val="00EC177C"/>
    <w:rsid w:val="00ED63B0"/>
    <w:rsid w:val="00F37875"/>
    <w:rsid w:val="00F546C0"/>
    <w:rsid w:val="00F72492"/>
    <w:rsid w:val="00F96BCC"/>
    <w:rsid w:val="00F97839"/>
    <w:rsid w:val="00F97E4C"/>
    <w:rsid w:val="00FE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CC018-E828-47B3-AAB5-56F61E2C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C0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36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35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5EE1"/>
  </w:style>
  <w:style w:type="paragraph" w:styleId="a7">
    <w:name w:val="footer"/>
    <w:basedOn w:val="a"/>
    <w:link w:val="a8"/>
    <w:uiPriority w:val="99"/>
    <w:unhideWhenUsed/>
    <w:rsid w:val="00A35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5EE1"/>
  </w:style>
  <w:style w:type="table" w:customStyle="1" w:styleId="1">
    <w:name w:val="Сетка таблицы1"/>
    <w:basedOn w:val="a1"/>
    <w:next w:val="a9"/>
    <w:uiPriority w:val="59"/>
    <w:rsid w:val="0024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24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4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28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54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31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99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561@edu.mos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1035C-CF7D-44E1-B1BB-CD0C5B7E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17</Pages>
  <Words>2817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63</cp:revision>
  <dcterms:created xsi:type="dcterms:W3CDTF">2018-10-02T19:03:00Z</dcterms:created>
  <dcterms:modified xsi:type="dcterms:W3CDTF">2018-10-14T16:48:00Z</dcterms:modified>
</cp:coreProperties>
</file>